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0E9" w:rsidRDefault="008E4EB4">
      <w:pPr>
        <w:pStyle w:val="Heading2"/>
        <w:spacing w:before="68"/>
        <w:ind w:left="1407"/>
      </w:pPr>
      <w:r>
        <w:t>Муниципальное</w:t>
      </w:r>
      <w:r>
        <w:rPr>
          <w:spacing w:val="-6"/>
        </w:rPr>
        <w:t xml:space="preserve"> </w:t>
      </w:r>
      <w:r>
        <w:t>автономное</w:t>
      </w:r>
      <w:r>
        <w:rPr>
          <w:spacing w:val="-5"/>
        </w:rPr>
        <w:t xml:space="preserve"> </w:t>
      </w:r>
      <w:r>
        <w:t>общеобразовательное</w:t>
      </w:r>
      <w:r>
        <w:rPr>
          <w:spacing w:val="-5"/>
        </w:rPr>
        <w:t xml:space="preserve"> </w:t>
      </w:r>
      <w:r>
        <w:t>учреждение</w:t>
      </w:r>
    </w:p>
    <w:p w:rsidR="00B830E9" w:rsidRDefault="008E4EB4">
      <w:pPr>
        <w:spacing w:before="5" w:line="237" w:lineRule="auto"/>
        <w:ind w:left="1531" w:right="1547" w:firstLine="64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Викуловская</w:t>
      </w:r>
      <w:proofErr w:type="spellEnd"/>
      <w:r>
        <w:rPr>
          <w:b/>
          <w:sz w:val="24"/>
        </w:rPr>
        <w:t xml:space="preserve"> средняя общеобразовательная школа №1»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отделение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Викуловская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специальная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(коррекционная)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школа</w:t>
      </w: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spacing w:before="2"/>
        <w:ind w:left="0"/>
        <w:rPr>
          <w:b/>
          <w:sz w:val="29"/>
        </w:rPr>
      </w:pPr>
    </w:p>
    <w:tbl>
      <w:tblPr>
        <w:tblStyle w:val="TableNormal"/>
        <w:tblW w:w="0" w:type="auto"/>
        <w:tblInd w:w="177" w:type="dxa"/>
        <w:tblLayout w:type="fixed"/>
        <w:tblLook w:val="01E0"/>
      </w:tblPr>
      <w:tblGrid>
        <w:gridCol w:w="3040"/>
        <w:gridCol w:w="3660"/>
        <w:gridCol w:w="2687"/>
      </w:tblGrid>
      <w:tr w:rsidR="00B830E9">
        <w:trPr>
          <w:trHeight w:val="269"/>
        </w:trPr>
        <w:tc>
          <w:tcPr>
            <w:tcW w:w="3040" w:type="dxa"/>
          </w:tcPr>
          <w:p w:rsidR="00B830E9" w:rsidRDefault="008E4EB4">
            <w:pPr>
              <w:pStyle w:val="TableParagraph"/>
              <w:spacing w:line="25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</w:p>
        </w:tc>
        <w:tc>
          <w:tcPr>
            <w:tcW w:w="3660" w:type="dxa"/>
          </w:tcPr>
          <w:p w:rsidR="00B830E9" w:rsidRDefault="008E4EB4">
            <w:pPr>
              <w:pStyle w:val="TableParagraph"/>
              <w:spacing w:line="250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</w:tc>
        <w:tc>
          <w:tcPr>
            <w:tcW w:w="2687" w:type="dxa"/>
          </w:tcPr>
          <w:p w:rsidR="00B830E9" w:rsidRDefault="008E4EB4">
            <w:pPr>
              <w:pStyle w:val="TableParagraph"/>
              <w:spacing w:line="250" w:lineRule="exact"/>
              <w:ind w:left="389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</w:t>
            </w:r>
          </w:p>
        </w:tc>
      </w:tr>
      <w:tr w:rsidR="00B830E9">
        <w:trPr>
          <w:trHeight w:val="276"/>
        </w:trPr>
        <w:tc>
          <w:tcPr>
            <w:tcW w:w="3040" w:type="dxa"/>
          </w:tcPr>
          <w:p w:rsidR="00B830E9" w:rsidRDefault="008E4EB4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ШМО</w:t>
            </w:r>
          </w:p>
        </w:tc>
        <w:tc>
          <w:tcPr>
            <w:tcW w:w="3660" w:type="dxa"/>
          </w:tcPr>
          <w:p w:rsidR="00B830E9" w:rsidRDefault="008E4EB4">
            <w:pPr>
              <w:pStyle w:val="TableParagraph"/>
              <w:spacing w:line="256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методического</w:t>
            </w:r>
            <w:proofErr w:type="gramEnd"/>
          </w:p>
        </w:tc>
        <w:tc>
          <w:tcPr>
            <w:tcW w:w="2687" w:type="dxa"/>
          </w:tcPr>
          <w:p w:rsidR="00B830E9" w:rsidRDefault="008E4EB4">
            <w:pPr>
              <w:pStyle w:val="TableParagraph"/>
              <w:spacing w:line="256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/приказом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987AAB">
              <w:rPr>
                <w:b/>
                <w:sz w:val="24"/>
              </w:rPr>
              <w:t>212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</w:t>
            </w:r>
          </w:p>
        </w:tc>
      </w:tr>
      <w:tr w:rsidR="00B830E9">
        <w:trPr>
          <w:trHeight w:val="824"/>
        </w:trPr>
        <w:tc>
          <w:tcPr>
            <w:tcW w:w="3040" w:type="dxa"/>
          </w:tcPr>
          <w:p w:rsidR="00B830E9" w:rsidRDefault="008E4EB4"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учителей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-п</w:t>
            </w:r>
            <w:proofErr w:type="gramEnd"/>
            <w:r>
              <w:rPr>
                <w:b/>
                <w:sz w:val="24"/>
              </w:rPr>
              <w:t>редметников</w:t>
            </w:r>
          </w:p>
          <w:p w:rsidR="00B830E9" w:rsidRDefault="008E4EB4">
            <w:pPr>
              <w:pStyle w:val="TableParagraph"/>
              <w:spacing w:line="275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/протокол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B830E9" w:rsidRDefault="008E4EB4">
            <w:pPr>
              <w:pStyle w:val="TableParagraph"/>
              <w:spacing w:before="2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63"/>
                <w:sz w:val="24"/>
              </w:rPr>
              <w:t xml:space="preserve"> </w:t>
            </w:r>
            <w:r w:rsidR="00783BC5">
              <w:rPr>
                <w:b/>
                <w:sz w:val="24"/>
              </w:rPr>
              <w:t>2</w:t>
            </w:r>
            <w:r w:rsidR="00987AAB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.08.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987AAB">
              <w:rPr>
                <w:b/>
                <w:sz w:val="24"/>
              </w:rPr>
              <w:t>5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3660" w:type="dxa"/>
          </w:tcPr>
          <w:p w:rsidR="00B830E9" w:rsidRDefault="008E4EB4">
            <w:pPr>
              <w:pStyle w:val="TableParagraph"/>
              <w:spacing w:line="271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совета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  <w:p w:rsidR="00B830E9" w:rsidRDefault="008E4EB4">
            <w:pPr>
              <w:pStyle w:val="TableParagraph"/>
              <w:spacing w:line="275" w:lineRule="exact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/протокол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B830E9" w:rsidRDefault="008E4EB4">
            <w:pPr>
              <w:pStyle w:val="TableParagraph"/>
              <w:spacing w:before="2" w:line="256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29.08.202</w:t>
            </w:r>
            <w:r w:rsidR="00987AAB">
              <w:rPr>
                <w:b/>
                <w:sz w:val="24"/>
              </w:rPr>
              <w:t>5</w:t>
            </w:r>
            <w:r>
              <w:rPr>
                <w:b/>
                <w:spacing w:val="114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2687" w:type="dxa"/>
          </w:tcPr>
          <w:p w:rsidR="00B830E9" w:rsidRDefault="008E4EB4">
            <w:pPr>
              <w:pStyle w:val="TableParagraph"/>
              <w:spacing w:line="272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58"/>
                <w:sz w:val="24"/>
              </w:rPr>
              <w:t xml:space="preserve"> </w:t>
            </w:r>
            <w:r w:rsidR="00987AAB">
              <w:rPr>
                <w:b/>
                <w:sz w:val="24"/>
              </w:rPr>
              <w:t>29.08.2025</w:t>
            </w:r>
            <w:r>
              <w:rPr>
                <w:b/>
                <w:sz w:val="24"/>
              </w:rPr>
              <w:t xml:space="preserve"> г.</w:t>
            </w:r>
          </w:p>
        </w:tc>
      </w:tr>
    </w:tbl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spacing w:before="4"/>
        <w:ind w:left="0"/>
        <w:rPr>
          <w:b/>
          <w:sz w:val="16"/>
        </w:rPr>
      </w:pPr>
    </w:p>
    <w:p w:rsidR="00B830E9" w:rsidRDefault="008E4EB4">
      <w:pPr>
        <w:pStyle w:val="a4"/>
      </w:pPr>
      <w:r>
        <w:t>РАБОЧАЯ</w:t>
      </w:r>
      <w:r>
        <w:rPr>
          <w:spacing w:val="-1"/>
        </w:rPr>
        <w:t xml:space="preserve"> </w:t>
      </w:r>
      <w:r>
        <w:t>ПРОГРАММА</w:t>
      </w:r>
    </w:p>
    <w:p w:rsidR="00B830E9" w:rsidRDefault="00B830E9">
      <w:pPr>
        <w:pStyle w:val="a3"/>
        <w:spacing w:before="11"/>
        <w:ind w:left="0"/>
        <w:rPr>
          <w:b/>
          <w:sz w:val="27"/>
        </w:rPr>
      </w:pPr>
    </w:p>
    <w:p w:rsidR="00B830E9" w:rsidRDefault="008E4EB4">
      <w:pPr>
        <w:pStyle w:val="Heading2"/>
        <w:ind w:left="1405"/>
      </w:pPr>
      <w:r>
        <w:t>по</w:t>
      </w:r>
      <w:r>
        <w:rPr>
          <w:spacing w:val="-1"/>
        </w:rPr>
        <w:t xml:space="preserve"> </w:t>
      </w:r>
      <w:r>
        <w:t>коррекционному</w:t>
      </w:r>
      <w:r>
        <w:rPr>
          <w:spacing w:val="-6"/>
        </w:rPr>
        <w:t xml:space="preserve"> </w:t>
      </w:r>
      <w:r>
        <w:t>курсу «Сенсорное</w:t>
      </w:r>
      <w:r>
        <w:rPr>
          <w:spacing w:val="-7"/>
        </w:rPr>
        <w:t xml:space="preserve"> </w:t>
      </w:r>
      <w:r>
        <w:t>развитие»</w:t>
      </w:r>
    </w:p>
    <w:p w:rsidR="00B830E9" w:rsidRDefault="008E4EB4">
      <w:pPr>
        <w:spacing w:before="4" w:line="237" w:lineRule="auto"/>
        <w:ind w:left="421" w:right="434"/>
        <w:jc w:val="center"/>
        <w:rPr>
          <w:b/>
          <w:sz w:val="24"/>
        </w:rPr>
      </w:pPr>
      <w:r>
        <w:rPr>
          <w:b/>
          <w:sz w:val="24"/>
        </w:rPr>
        <w:t>для обучаю</w:t>
      </w:r>
      <w:r w:rsidR="004364ED">
        <w:rPr>
          <w:b/>
          <w:sz w:val="24"/>
        </w:rPr>
        <w:t xml:space="preserve">щихся с </w:t>
      </w:r>
      <w:r>
        <w:rPr>
          <w:b/>
          <w:sz w:val="24"/>
        </w:rPr>
        <w:t>интеллектуальными нарушениями</w:t>
      </w:r>
      <w:r w:rsidR="004364ED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"/>
          <w:sz w:val="24"/>
        </w:rPr>
        <w:t xml:space="preserve"> </w:t>
      </w:r>
      <w:r w:rsidR="00266ABB"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2)</w:t>
      </w:r>
    </w:p>
    <w:p w:rsidR="00B830E9" w:rsidRDefault="008E4EB4">
      <w:pPr>
        <w:spacing w:before="4"/>
        <w:ind w:left="1419" w:right="1420"/>
        <w:jc w:val="center"/>
        <w:rPr>
          <w:b/>
          <w:sz w:val="24"/>
        </w:rPr>
      </w:pPr>
      <w:r>
        <w:rPr>
          <w:b/>
          <w:sz w:val="24"/>
          <w:u w:val="thick"/>
        </w:rPr>
        <w:t>Быкова Ирина Сергеевна</w:t>
      </w:r>
    </w:p>
    <w:p w:rsidR="00B830E9" w:rsidRDefault="008E4EB4">
      <w:pPr>
        <w:spacing w:before="35"/>
        <w:ind w:left="1413" w:right="1420"/>
        <w:jc w:val="center"/>
      </w:pPr>
      <w:r>
        <w:t>(ФИО</w:t>
      </w:r>
      <w:r>
        <w:rPr>
          <w:spacing w:val="-3"/>
        </w:rPr>
        <w:t xml:space="preserve"> </w:t>
      </w:r>
      <w:r>
        <w:t>учителя)</w:t>
      </w:r>
    </w:p>
    <w:p w:rsidR="00B830E9" w:rsidRDefault="00B830E9">
      <w:pPr>
        <w:pStyle w:val="a3"/>
        <w:ind w:left="0"/>
      </w:pPr>
    </w:p>
    <w:p w:rsidR="00B830E9" w:rsidRDefault="00B830E9">
      <w:pPr>
        <w:pStyle w:val="a3"/>
        <w:spacing w:before="7"/>
        <w:ind w:left="0"/>
      </w:pPr>
    </w:p>
    <w:p w:rsidR="00B830E9" w:rsidRDefault="008E4EB4">
      <w:pPr>
        <w:pStyle w:val="Heading2"/>
        <w:ind w:left="1413"/>
      </w:pPr>
      <w:r>
        <w:t>на</w:t>
      </w:r>
      <w:r>
        <w:rPr>
          <w:spacing w:val="1"/>
        </w:rPr>
        <w:t xml:space="preserve"> </w:t>
      </w:r>
      <w:r w:rsidR="00266ABB">
        <w:t>2025</w:t>
      </w:r>
      <w:r w:rsidR="00845A95">
        <w:t xml:space="preserve"> </w:t>
      </w:r>
      <w:r>
        <w:t>–</w:t>
      </w:r>
      <w:r>
        <w:rPr>
          <w:spacing w:val="2"/>
        </w:rPr>
        <w:t xml:space="preserve"> </w:t>
      </w:r>
      <w:r w:rsidR="00266ABB">
        <w:t>2026</w:t>
      </w:r>
      <w:r>
        <w:t xml:space="preserve">  учебный</w:t>
      </w:r>
      <w:r>
        <w:rPr>
          <w:spacing w:val="-2"/>
        </w:rPr>
        <w:t xml:space="preserve"> </w:t>
      </w:r>
      <w:r>
        <w:t>год</w:t>
      </w: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ind w:left="0"/>
        <w:rPr>
          <w:b/>
          <w:sz w:val="26"/>
        </w:rPr>
      </w:pPr>
    </w:p>
    <w:p w:rsidR="00B830E9" w:rsidRDefault="00B830E9">
      <w:pPr>
        <w:pStyle w:val="a3"/>
        <w:spacing w:before="5"/>
        <w:ind w:left="0"/>
        <w:rPr>
          <w:b/>
          <w:sz w:val="32"/>
        </w:rPr>
      </w:pPr>
    </w:p>
    <w:p w:rsidR="00B830E9" w:rsidRDefault="008E4EB4">
      <w:pPr>
        <w:spacing w:line="237" w:lineRule="auto"/>
        <w:ind w:left="4253" w:right="4257"/>
        <w:jc w:val="center"/>
        <w:rPr>
          <w:b/>
          <w:sz w:val="24"/>
        </w:rPr>
      </w:pPr>
      <w:r>
        <w:rPr>
          <w:b/>
          <w:sz w:val="24"/>
        </w:rPr>
        <w:t>с. Викулово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202</w:t>
      </w:r>
      <w:r w:rsidR="00266ABB">
        <w:rPr>
          <w:b/>
          <w:sz w:val="24"/>
        </w:rPr>
        <w:t>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</w:t>
      </w:r>
    </w:p>
    <w:p w:rsidR="00B830E9" w:rsidRDefault="00B830E9">
      <w:pPr>
        <w:spacing w:line="237" w:lineRule="auto"/>
        <w:jc w:val="center"/>
        <w:rPr>
          <w:sz w:val="24"/>
        </w:rPr>
        <w:sectPr w:rsidR="00B830E9">
          <w:type w:val="continuous"/>
          <w:pgSz w:w="11910" w:h="16840"/>
          <w:pgMar w:top="760" w:right="620" w:bottom="280" w:left="1480" w:header="720" w:footer="720" w:gutter="0"/>
          <w:cols w:space="720"/>
        </w:sectPr>
      </w:pPr>
    </w:p>
    <w:p w:rsidR="00B830E9" w:rsidRDefault="008E4EB4">
      <w:pPr>
        <w:spacing w:before="64"/>
        <w:ind w:left="1409" w:right="1420"/>
        <w:jc w:val="center"/>
        <w:rPr>
          <w:sz w:val="26"/>
        </w:rPr>
      </w:pPr>
      <w:r>
        <w:rPr>
          <w:sz w:val="26"/>
        </w:rPr>
        <w:lastRenderedPageBreak/>
        <w:t>Пояснительная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записка</w:t>
      </w:r>
    </w:p>
    <w:p w:rsidR="007C3FE4" w:rsidRDefault="007C3FE4" w:rsidP="007C3FE4">
      <w:pPr>
        <w:pStyle w:val="a5"/>
        <w:tabs>
          <w:tab w:val="left" w:pos="1522"/>
        </w:tabs>
        <w:spacing w:before="158" w:line="240" w:lineRule="auto"/>
        <w:ind w:left="1522" w:firstLine="0"/>
        <w:jc w:val="both"/>
        <w:rPr>
          <w:sz w:val="28"/>
        </w:rPr>
      </w:pPr>
    </w:p>
    <w:p w:rsidR="007C3FE4" w:rsidRPr="00623579" w:rsidRDefault="007C3FE4" w:rsidP="007C3FE4">
      <w:pPr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Ф</w:t>
      </w:r>
      <w:r w:rsidRPr="00623579">
        <w:rPr>
          <w:bCs/>
          <w:color w:val="000000"/>
        </w:rPr>
        <w:t>АООП по корре</w:t>
      </w:r>
      <w:r w:rsidR="00266ABB">
        <w:rPr>
          <w:bCs/>
          <w:color w:val="000000"/>
        </w:rPr>
        <w:t>кционному курсу «</w:t>
      </w:r>
      <w:r w:rsidRPr="00623579">
        <w:rPr>
          <w:bCs/>
          <w:color w:val="000000"/>
        </w:rPr>
        <w:t xml:space="preserve"> </w:t>
      </w:r>
      <w:r w:rsidR="00266ABB">
        <w:rPr>
          <w:bCs/>
          <w:color w:val="000000"/>
        </w:rPr>
        <w:t>С</w:t>
      </w:r>
      <w:r w:rsidRPr="00623579">
        <w:rPr>
          <w:bCs/>
          <w:color w:val="000000"/>
        </w:rPr>
        <w:t>енсорное развитие»</w:t>
      </w:r>
      <w:r w:rsidR="00266ABB">
        <w:rPr>
          <w:bCs/>
          <w:color w:val="000000"/>
        </w:rPr>
        <w:t xml:space="preserve"> </w:t>
      </w:r>
      <w:proofErr w:type="gramStart"/>
      <w:r w:rsidR="00266ABB">
        <w:rPr>
          <w:bCs/>
          <w:color w:val="000000"/>
        </w:rPr>
        <w:t>предназначена</w:t>
      </w:r>
      <w:proofErr w:type="gramEnd"/>
      <w:r w:rsidR="00266ABB">
        <w:rPr>
          <w:bCs/>
          <w:color w:val="000000"/>
        </w:rPr>
        <w:t xml:space="preserve"> для обучающихся 2</w:t>
      </w:r>
      <w:r w:rsidRPr="00623579">
        <w:rPr>
          <w:bCs/>
          <w:color w:val="000000"/>
        </w:rPr>
        <w:t xml:space="preserve"> класса и направлена на развитие общей и ручной моторики, </w:t>
      </w:r>
      <w:proofErr w:type="spellStart"/>
      <w:r w:rsidRPr="00623579">
        <w:rPr>
          <w:bCs/>
          <w:color w:val="000000"/>
        </w:rPr>
        <w:t>сенсорики</w:t>
      </w:r>
      <w:proofErr w:type="spellEnd"/>
      <w:r w:rsidRPr="00623579">
        <w:rPr>
          <w:bCs/>
          <w:color w:val="000000"/>
        </w:rPr>
        <w:t xml:space="preserve"> и высших психических функций. Теоретической основой программы коррекционных занятий явились концептуальные положения теории Л. С. </w:t>
      </w:r>
      <w:proofErr w:type="spellStart"/>
      <w:r w:rsidRPr="00623579">
        <w:rPr>
          <w:bCs/>
          <w:color w:val="000000"/>
        </w:rPr>
        <w:t>Выготского</w:t>
      </w:r>
      <w:proofErr w:type="spellEnd"/>
      <w:r w:rsidRPr="00623579">
        <w:rPr>
          <w:bCs/>
          <w:color w:val="000000"/>
        </w:rPr>
        <w:t xml:space="preserve">: об общих законах развития аномального и нормально развивающегося ребенка; о структуре дефекта и возможностях его компенсации; о применении системного подхода к изучению аномального ребенка, об учете зон его актуального и ближайшего развития при организации психологической помощи; об индивидуализированном и дифференцированном подходе к детям в процессе реализации коррекционной психолого-педагогической программы. </w:t>
      </w:r>
      <w:proofErr w:type="gramStart"/>
      <w:r w:rsidRPr="00623579">
        <w:rPr>
          <w:bCs/>
          <w:color w:val="000000"/>
        </w:rPr>
        <w:t xml:space="preserve">В качестве базовых использованы подходы к сенсорному воспитанию детей, разработанные в отечественной психологии и педагогике В. Н. Аванесовой, Л. А. </w:t>
      </w:r>
      <w:proofErr w:type="spellStart"/>
      <w:r w:rsidRPr="00623579">
        <w:rPr>
          <w:bCs/>
          <w:color w:val="000000"/>
        </w:rPr>
        <w:t>Венгер</w:t>
      </w:r>
      <w:proofErr w:type="spellEnd"/>
      <w:r w:rsidRPr="00623579">
        <w:rPr>
          <w:bCs/>
          <w:color w:val="000000"/>
        </w:rPr>
        <w:t xml:space="preserve">, А. В. Запорожцем, Н. П. </w:t>
      </w:r>
      <w:proofErr w:type="spellStart"/>
      <w:r w:rsidRPr="00623579">
        <w:rPr>
          <w:bCs/>
          <w:color w:val="000000"/>
        </w:rPr>
        <w:t>Сакулиной</w:t>
      </w:r>
      <w:proofErr w:type="spellEnd"/>
      <w:r w:rsidRPr="00623579">
        <w:rPr>
          <w:bCs/>
          <w:color w:val="000000"/>
        </w:rPr>
        <w:t xml:space="preserve">, Н. Н. </w:t>
      </w:r>
      <w:proofErr w:type="spellStart"/>
      <w:r w:rsidRPr="00623579">
        <w:rPr>
          <w:bCs/>
          <w:color w:val="000000"/>
        </w:rPr>
        <w:t>Поддьяковым</w:t>
      </w:r>
      <w:proofErr w:type="spellEnd"/>
      <w:r w:rsidRPr="00623579">
        <w:rPr>
          <w:bCs/>
          <w:color w:val="000000"/>
        </w:rPr>
        <w:t xml:space="preserve"> и др. Определению коррекционного пространства нашей программы способствовали научно-практические и методические рекомендации В. В. Воронковой, И. Ю. Левченко, В. Г. Петровой, В. В. Ткачевой, У. В. </w:t>
      </w:r>
      <w:proofErr w:type="spellStart"/>
      <w:r w:rsidRPr="00623579">
        <w:rPr>
          <w:bCs/>
          <w:color w:val="000000"/>
        </w:rPr>
        <w:t>Ульенковой</w:t>
      </w:r>
      <w:proofErr w:type="spellEnd"/>
      <w:r w:rsidRPr="00623579">
        <w:rPr>
          <w:bCs/>
          <w:color w:val="000000"/>
        </w:rPr>
        <w:t>.</w:t>
      </w:r>
      <w:proofErr w:type="gramEnd"/>
      <w:r w:rsidRPr="00623579">
        <w:rPr>
          <w:bCs/>
          <w:color w:val="000000"/>
        </w:rPr>
        <w:t xml:space="preserve"> В качестве основы для создания данной программы послужила программа Л. А. </w:t>
      </w:r>
      <w:proofErr w:type="spellStart"/>
      <w:r w:rsidRPr="00623579">
        <w:rPr>
          <w:bCs/>
          <w:color w:val="000000"/>
        </w:rPr>
        <w:t>Метиевой</w:t>
      </w:r>
      <w:proofErr w:type="spellEnd"/>
      <w:r w:rsidRPr="00623579">
        <w:rPr>
          <w:bCs/>
          <w:color w:val="000000"/>
        </w:rPr>
        <w:t>, Э. Я. Удаловой «Развитие психомоторики и сенсо</w:t>
      </w:r>
      <w:r>
        <w:rPr>
          <w:bCs/>
          <w:color w:val="000000"/>
        </w:rPr>
        <w:t>рных процессов» для учащихся 1</w:t>
      </w:r>
      <w:r w:rsidRPr="00623579">
        <w:rPr>
          <w:bCs/>
          <w:color w:val="000000"/>
        </w:rPr>
        <w:t xml:space="preserve"> классов специальных (коррекционных) образовательных учреждений VIII вида. </w:t>
      </w:r>
    </w:p>
    <w:p w:rsidR="007C3FE4" w:rsidRPr="006F5F88" w:rsidRDefault="007C3FE4" w:rsidP="007C3FE4">
      <w:pPr>
        <w:adjustRightInd w:val="0"/>
        <w:ind w:firstLine="708"/>
        <w:jc w:val="both"/>
        <w:rPr>
          <w:color w:val="000000"/>
        </w:rPr>
      </w:pPr>
      <w:r w:rsidRPr="00623579">
        <w:rPr>
          <w:color w:val="000000"/>
        </w:rPr>
        <w:t xml:space="preserve">Адаптированная </w:t>
      </w:r>
      <w:r>
        <w:rPr>
          <w:color w:val="000000"/>
        </w:rPr>
        <w:t>рабочая</w:t>
      </w:r>
      <w:r w:rsidRPr="00623579">
        <w:rPr>
          <w:color w:val="000000"/>
        </w:rPr>
        <w:t xml:space="preserve"> программа для детей   компенсирующей направленности  (Ограниченными Возможностями Здоровья) по коррекционному курсу </w:t>
      </w:r>
      <w:r w:rsidR="00266ABB">
        <w:rPr>
          <w:bCs/>
          <w:color w:val="000000"/>
        </w:rPr>
        <w:t>« С</w:t>
      </w:r>
      <w:r w:rsidRPr="00623579">
        <w:rPr>
          <w:bCs/>
          <w:color w:val="000000"/>
        </w:rPr>
        <w:t xml:space="preserve">енсорное развитие» </w:t>
      </w:r>
      <w:r w:rsidR="00266ABB">
        <w:rPr>
          <w:color w:val="000000"/>
        </w:rPr>
        <w:t>для 2</w:t>
      </w:r>
      <w:r w:rsidRPr="00623579">
        <w:rPr>
          <w:color w:val="000000"/>
        </w:rPr>
        <w:t xml:space="preserve"> класса составлена с учетом положений Федерального государственного образовательного стандарта начального общего образования обучающихся с ограниченными возможностями здоровья, в соответствии </w:t>
      </w:r>
      <w:proofErr w:type="gramStart"/>
      <w:r w:rsidRPr="00623579">
        <w:rPr>
          <w:color w:val="000000"/>
        </w:rPr>
        <w:t>с</w:t>
      </w:r>
      <w:proofErr w:type="gramEnd"/>
      <w:r w:rsidRPr="00623579">
        <w:rPr>
          <w:color w:val="000000"/>
        </w:rPr>
        <w:t>:</w:t>
      </w:r>
    </w:p>
    <w:p w:rsidR="007C3FE4" w:rsidRPr="006F5F88" w:rsidRDefault="007C3FE4" w:rsidP="007C3FE4">
      <w:pPr>
        <w:adjustRightInd w:val="0"/>
        <w:ind w:firstLine="708"/>
        <w:jc w:val="both"/>
      </w:pPr>
      <w:r w:rsidRPr="006F5F88">
        <w:t xml:space="preserve">- Ратифицированные Россией международные документы, гарантирующие права «особого» ребёнка: </w:t>
      </w:r>
    </w:p>
    <w:p w:rsidR="007C3FE4" w:rsidRPr="006F5F88" w:rsidRDefault="007C3FE4" w:rsidP="007C3FE4">
      <w:pPr>
        <w:adjustRightInd w:val="0"/>
        <w:ind w:firstLine="708"/>
        <w:jc w:val="both"/>
      </w:pPr>
      <w:r w:rsidRPr="006F5F88">
        <w:t xml:space="preserve">-  Федеральный  государственный  образовательный  стандарт  образования  обучающихся  с умственной отсталостью (интеллектуальными нарушениями) Приказ </w:t>
      </w:r>
      <w:proofErr w:type="spellStart"/>
      <w:r w:rsidRPr="006F5F88">
        <w:t>Минобрнауки</w:t>
      </w:r>
      <w:proofErr w:type="spellEnd"/>
      <w:r w:rsidRPr="006F5F88">
        <w:t xml:space="preserve"> РФ от 19.12.2014 г № 1599; </w:t>
      </w:r>
    </w:p>
    <w:p w:rsidR="007C3FE4" w:rsidRPr="006F5F88" w:rsidRDefault="007C3FE4" w:rsidP="007C3FE4">
      <w:pPr>
        <w:adjustRightInd w:val="0"/>
        <w:ind w:firstLine="708"/>
        <w:jc w:val="both"/>
      </w:pPr>
      <w:r w:rsidRPr="006F5F88">
        <w:t>- Министерство Просвещения РФ ПРИКАЗ от 24 ноября 2022 г. N 1026</w:t>
      </w:r>
      <w:proofErr w:type="gramStart"/>
      <w:r w:rsidRPr="006F5F88">
        <w:t xml:space="preserve"> О</w:t>
      </w:r>
      <w:proofErr w:type="gramEnd"/>
      <w:r w:rsidRPr="006F5F88">
        <w:t>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нарушениями).</w:t>
      </w:r>
    </w:p>
    <w:p w:rsidR="007C3FE4" w:rsidRPr="006F5F88" w:rsidRDefault="007C3FE4" w:rsidP="007C3FE4">
      <w:pPr>
        <w:adjustRightInd w:val="0"/>
        <w:ind w:firstLine="708"/>
        <w:jc w:val="both"/>
      </w:pPr>
      <w:r w:rsidRPr="006F5F88">
        <w:t>- ФГОС реестр примерных основных общеобразовательных программ. https://fgosreestr.ru/</w:t>
      </w:r>
    </w:p>
    <w:p w:rsidR="007C3FE4" w:rsidRPr="006F5F88" w:rsidRDefault="007C3FE4" w:rsidP="007C3FE4">
      <w:pPr>
        <w:adjustRightInd w:val="0"/>
        <w:ind w:firstLine="708"/>
        <w:jc w:val="both"/>
      </w:pPr>
      <w:r w:rsidRPr="006F5F88">
        <w:t xml:space="preserve"> - Стандартные правила ООН по обеспечению равных возможностей для инвалидов (1993 г.); </w:t>
      </w:r>
    </w:p>
    <w:p w:rsidR="007C3FE4" w:rsidRPr="006F5F88" w:rsidRDefault="007C3FE4" w:rsidP="007C3FE4">
      <w:pPr>
        <w:adjustRightInd w:val="0"/>
        <w:ind w:firstLine="708"/>
        <w:jc w:val="both"/>
      </w:pPr>
      <w:r w:rsidRPr="006F5F88">
        <w:t>- Приказ Министерства просвещения РФ от 31 мая 2021 г. N 286 "Об утверждении федерального государственного… 03.03.20222 Система ГАРАНТ 1/31 Приказ Министерства просвещения РФ от 31 мая 2021 г. N 286 « Об утверждении федерального государственного образовательного стандарта начального общего образования»;</w:t>
      </w:r>
    </w:p>
    <w:p w:rsidR="007C3FE4" w:rsidRPr="006F5F88" w:rsidRDefault="007C3FE4" w:rsidP="007C3FE4">
      <w:pPr>
        <w:adjustRightInd w:val="0"/>
        <w:ind w:firstLine="708"/>
        <w:jc w:val="both"/>
      </w:pPr>
      <w:r w:rsidRPr="006F5F88">
        <w:t>-  Федеральным законом «Об образовании в Российской Федерации» № 273-ФЗ от 29 декабря 2012 года (вступил в силу с 1 сентября 2013 года);</w:t>
      </w:r>
    </w:p>
    <w:p w:rsidR="007C3FE4" w:rsidRPr="006F5F88" w:rsidRDefault="007C3FE4" w:rsidP="007C3FE4">
      <w:pPr>
        <w:adjustRightInd w:val="0"/>
        <w:ind w:firstLine="708"/>
        <w:jc w:val="both"/>
      </w:pPr>
      <w:r w:rsidRPr="006F5F88">
        <w:t xml:space="preserve">-  Приказом Министерства образования и науки РФ от 19 декабря 2014г. № 1598, </w:t>
      </w:r>
      <w:proofErr w:type="gramStart"/>
      <w:r w:rsidRPr="006F5F88">
        <w:t>зарегистрирован</w:t>
      </w:r>
      <w:proofErr w:type="gramEnd"/>
      <w:r w:rsidRPr="006F5F88">
        <w:t xml:space="preserve"> Минюстом России 03 февраля 2015г., </w:t>
      </w:r>
      <w:proofErr w:type="spellStart"/>
      <w:r w:rsidRPr="006F5F88">
        <w:t>рег</w:t>
      </w:r>
      <w:proofErr w:type="spellEnd"/>
      <w:r w:rsidRPr="006F5F88">
        <w:t>. № 35847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7C3FE4" w:rsidRPr="006F5F88" w:rsidRDefault="007C3FE4" w:rsidP="007C3FE4">
      <w:pPr>
        <w:adjustRightInd w:val="0"/>
        <w:ind w:firstLine="708"/>
        <w:jc w:val="both"/>
      </w:pPr>
      <w:proofErr w:type="gramStart"/>
      <w:r w:rsidRPr="006F5F88">
        <w:t xml:space="preserve">-  Постановлением Главного государственного санитарного врача Российской Федерации от 10.07.2015 г. № 26 «Об утверждении </w:t>
      </w:r>
      <w:proofErr w:type="spellStart"/>
      <w:r w:rsidRPr="006F5F88">
        <w:t>СанПиН</w:t>
      </w:r>
      <w:proofErr w:type="spellEnd"/>
      <w:r w:rsidRPr="006F5F88">
        <w:t xml:space="preserve"> 2.4.2.3286 -15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7C3FE4" w:rsidRDefault="007C3FE4" w:rsidP="007C3FE4">
      <w:pPr>
        <w:adjustRightInd w:val="0"/>
        <w:ind w:firstLine="708"/>
        <w:jc w:val="both"/>
      </w:pPr>
      <w:r w:rsidRPr="006F5F88">
        <w:t>- с  учебным планом  М</w:t>
      </w:r>
      <w:r>
        <w:t>АОУ «</w:t>
      </w:r>
      <w:proofErr w:type="spellStart"/>
      <w:r>
        <w:t>Викуловская</w:t>
      </w:r>
      <w:proofErr w:type="spellEnd"/>
      <w:r w:rsidRPr="006F5F88">
        <w:t xml:space="preserve"> СОШ</w:t>
      </w:r>
      <w:r>
        <w:t>№1</w:t>
      </w:r>
      <w:r w:rsidRPr="006F5F88">
        <w:t xml:space="preserve">» </w:t>
      </w:r>
      <w:r>
        <w:t xml:space="preserve">- отделение </w:t>
      </w:r>
      <w:proofErr w:type="spellStart"/>
      <w:r>
        <w:t>Викуловская</w:t>
      </w:r>
      <w:proofErr w:type="spellEnd"/>
      <w:r>
        <w:t xml:space="preserve"> специа</w:t>
      </w:r>
      <w:r w:rsidR="004364ED">
        <w:t>льная (коррекционная) школа 2025-2026</w:t>
      </w:r>
      <w:r w:rsidRPr="006F5F88">
        <w:t xml:space="preserve"> учебный год.</w:t>
      </w:r>
    </w:p>
    <w:p w:rsidR="007C3FE4" w:rsidRPr="00623579" w:rsidRDefault="007C3FE4" w:rsidP="007C3FE4">
      <w:pPr>
        <w:adjustRightInd w:val="0"/>
        <w:ind w:firstLine="708"/>
        <w:jc w:val="both"/>
        <w:rPr>
          <w:color w:val="000000"/>
          <w:shd w:val="clear" w:color="auto" w:fill="FFFFFF"/>
        </w:rPr>
      </w:pPr>
      <w:r w:rsidRPr="00623579">
        <w:rPr>
          <w:color w:val="000000"/>
        </w:rPr>
        <w:t xml:space="preserve">Данная программа составлена на основе </w:t>
      </w:r>
      <w:r w:rsidRPr="00623579">
        <w:rPr>
          <w:color w:val="000000"/>
          <w:shd w:val="clear" w:color="auto" w:fill="FFFFFF"/>
        </w:rPr>
        <w:t xml:space="preserve"> программы курса коррекционных занятий «Развитие психомоторики и сенсорны</w:t>
      </w:r>
      <w:r>
        <w:rPr>
          <w:color w:val="000000"/>
          <w:shd w:val="clear" w:color="auto" w:fill="FFFFFF"/>
        </w:rPr>
        <w:t>х процессов» для обучающихся 1</w:t>
      </w:r>
      <w:r w:rsidRPr="00623579">
        <w:rPr>
          <w:color w:val="000000"/>
          <w:shd w:val="clear" w:color="auto" w:fill="FFFFFF"/>
        </w:rPr>
        <w:t xml:space="preserve"> классов специальных (коррекционных) образовательных учреждений VIII вида. Авторы: Э.Я. Удалова, Л.А. </w:t>
      </w:r>
      <w:proofErr w:type="spellStart"/>
      <w:r w:rsidRPr="00623579">
        <w:rPr>
          <w:color w:val="000000"/>
          <w:shd w:val="clear" w:color="auto" w:fill="FFFFFF"/>
        </w:rPr>
        <w:t>Метиева</w:t>
      </w:r>
      <w:proofErr w:type="spellEnd"/>
      <w:r w:rsidRPr="00623579">
        <w:rPr>
          <w:color w:val="000000"/>
          <w:shd w:val="clear" w:color="auto" w:fill="FFFFFF"/>
        </w:rPr>
        <w:t>.</w:t>
      </w:r>
    </w:p>
    <w:p w:rsidR="007C3FE4" w:rsidRDefault="007C3FE4" w:rsidP="007C3FE4">
      <w:pPr>
        <w:adjustRightInd w:val="0"/>
        <w:ind w:firstLine="708"/>
        <w:jc w:val="both"/>
        <w:rPr>
          <w:color w:val="000000"/>
          <w:shd w:val="clear" w:color="auto" w:fill="FFFFFF"/>
        </w:rPr>
      </w:pPr>
    </w:p>
    <w:p w:rsidR="007C3FE4" w:rsidRPr="00623579" w:rsidRDefault="007C3FE4" w:rsidP="007C3FE4">
      <w:pPr>
        <w:adjustRightInd w:val="0"/>
        <w:ind w:firstLine="708"/>
        <w:jc w:val="both"/>
        <w:rPr>
          <w:color w:val="000000"/>
          <w:shd w:val="clear" w:color="auto" w:fill="FFFFFF"/>
        </w:rPr>
      </w:pPr>
    </w:p>
    <w:p w:rsidR="007C3FE4" w:rsidRPr="00623579" w:rsidRDefault="007C3FE4" w:rsidP="007C3FE4">
      <w:pPr>
        <w:jc w:val="center"/>
        <w:rPr>
          <w:b/>
        </w:rPr>
      </w:pPr>
      <w:r w:rsidRPr="00623579">
        <w:rPr>
          <w:b/>
        </w:rPr>
        <w:t>Актуальность коррек</w:t>
      </w:r>
      <w:r w:rsidR="00266ABB">
        <w:rPr>
          <w:b/>
        </w:rPr>
        <w:t>ционного курса «С</w:t>
      </w:r>
      <w:r w:rsidRPr="00623579">
        <w:rPr>
          <w:b/>
        </w:rPr>
        <w:t>енсорное развитие»</w:t>
      </w:r>
    </w:p>
    <w:p w:rsidR="007C3FE4" w:rsidRPr="00623579" w:rsidRDefault="007C3FE4" w:rsidP="007C3FE4">
      <w:pPr>
        <w:jc w:val="both"/>
        <w:rPr>
          <w:b/>
        </w:rPr>
      </w:pPr>
      <w:r w:rsidRPr="00623579">
        <w:t xml:space="preserve">Сенсорное развитие детей с нарушением интеллекта в целом отстает по срокам формирования и проходит неравномерно. </w:t>
      </w:r>
      <w:proofErr w:type="gramStart"/>
      <w:r w:rsidRPr="00623579">
        <w:t>Бедность и недостаточность восприятия, слабая активность, меньший, чем в норме объем, замедленность процесса переработки поступающей через органы чувств информации затрудняют их знакомство с окружающим миром, нарушения ощущений различной модальности (кинетической, осязательной, зрительной, кинестетической, тактильной и др.) и, соответственно, восприятия объектов, явлений и ситуаций.</w:t>
      </w:r>
      <w:proofErr w:type="gramEnd"/>
      <w:r w:rsidRPr="00623579">
        <w:t xml:space="preserve"> Поисковые действия таких детей характеризуются </w:t>
      </w:r>
      <w:r w:rsidRPr="00623579">
        <w:lastRenderedPageBreak/>
        <w:t xml:space="preserve">импульсивностью, хаотичностью; отсутствует планомерность в обследовании объекта, какой бы канал восприятия они не использовали (слуховой, зрительный, тактильный и т.д.), а по результатам проявляется меньшая полнота и недостаточная точность, односторонность. Нарушения зрительной сферы отмечаются в бедности и </w:t>
      </w:r>
      <w:proofErr w:type="spellStart"/>
      <w:r w:rsidRPr="00623579">
        <w:t>недифференцированности</w:t>
      </w:r>
      <w:proofErr w:type="spellEnd"/>
      <w:r w:rsidRPr="00623579">
        <w:t>, инертности и непрочности зрительных образов, в отсутствии адекватной связи слова со зрительным представлением предмета. Недостаточность пространственно-предметных, временных представлений – в их неточности, быстром забывании не только деталей, но и важных элементов, уподоблении образов одних объектов другими. Кроме того, у многих воспитанников отмечается скованность, недостаточный объем движений, нарушение их произвольности, недоразвитие мелкой моторики.</w:t>
      </w:r>
    </w:p>
    <w:p w:rsidR="007C3FE4" w:rsidRPr="00623579" w:rsidRDefault="007C3FE4" w:rsidP="007C3FE4">
      <w:pPr>
        <w:ind w:firstLine="708"/>
        <w:jc w:val="both"/>
      </w:pPr>
      <w:proofErr w:type="gramStart"/>
      <w:r>
        <w:t>Ф</w:t>
      </w:r>
      <w:r w:rsidRPr="00623579">
        <w:t>АООП по коррек</w:t>
      </w:r>
      <w:r w:rsidR="000D285E">
        <w:t>ционному курсу «С</w:t>
      </w:r>
      <w:r w:rsidRPr="00623579">
        <w:t xml:space="preserve">енсорное развитие» для </w:t>
      </w:r>
      <w:r w:rsidR="00266ABB">
        <w:t>2</w:t>
      </w:r>
      <w:r w:rsidRPr="00623579">
        <w:t xml:space="preserve"> класса обучающихся с ограниченными возможностями здоровья</w:t>
      </w:r>
      <w:r w:rsidR="00266ABB">
        <w:t>, имеющих интеллектуальные нарушения</w:t>
      </w:r>
      <w:r w:rsidRPr="00623579">
        <w:t xml:space="preserve">  детализирует и раскрывает содержание ФГОС для детей с ОВЗ в образовательной области «Коррекционные курсы», определяет общую стратегию обучения, воспитания и развития обучающихся, в соответствии с целями изучения коррекционного курса </w:t>
      </w:r>
      <w:r w:rsidR="003B1732">
        <w:t>«С</w:t>
      </w:r>
      <w:r w:rsidRPr="00623579">
        <w:t xml:space="preserve">енсорное развитие». </w:t>
      </w:r>
      <w:proofErr w:type="gramEnd"/>
    </w:p>
    <w:p w:rsidR="007C3FE4" w:rsidRDefault="007C3FE4" w:rsidP="007C3FE4">
      <w:pPr>
        <w:pStyle w:val="Heading1"/>
        <w:spacing w:line="298" w:lineRule="exact"/>
        <w:ind w:left="3125"/>
        <w:jc w:val="both"/>
      </w:pPr>
    </w:p>
    <w:p w:rsidR="007C3FE4" w:rsidRDefault="007C3FE4" w:rsidP="007C3FE4">
      <w:pPr>
        <w:spacing w:before="64"/>
        <w:ind w:left="1409" w:right="1420"/>
        <w:rPr>
          <w:sz w:val="26"/>
        </w:rPr>
      </w:pPr>
      <w:r>
        <w:rPr>
          <w:sz w:val="26"/>
        </w:rPr>
        <w:t>1.1.2 Общие цели и задачи изучения предмета.</w:t>
      </w:r>
    </w:p>
    <w:p w:rsidR="00B830E9" w:rsidRDefault="008E4EB4">
      <w:pPr>
        <w:pStyle w:val="a3"/>
        <w:spacing w:before="247"/>
        <w:ind w:right="222" w:firstLine="705"/>
        <w:jc w:val="both"/>
      </w:pPr>
      <w:r>
        <w:t>Сенсорное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-57"/>
        </w:rPr>
        <w:t xml:space="preserve"> </w:t>
      </w:r>
      <w:r>
        <w:t>окружающей действительности. Первой ступенью познания мира является чувственный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умственного,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 степени зависит от качества сенсорного опыта детей, т.е. от того, насколько</w:t>
      </w:r>
      <w:r>
        <w:rPr>
          <w:spacing w:val="1"/>
        </w:rPr>
        <w:t xml:space="preserve"> </w:t>
      </w:r>
      <w:r>
        <w:t>полно</w:t>
      </w:r>
      <w:r>
        <w:rPr>
          <w:spacing w:val="5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воспринимает</w:t>
      </w:r>
      <w:r>
        <w:rPr>
          <w:spacing w:val="-7"/>
        </w:rPr>
        <w:t xml:space="preserve"> </w:t>
      </w:r>
      <w:r>
        <w:t>окружающий</w:t>
      </w:r>
      <w:r>
        <w:rPr>
          <w:spacing w:val="3"/>
        </w:rPr>
        <w:t xml:space="preserve"> </w:t>
      </w:r>
      <w:r>
        <w:t>мир.</w:t>
      </w:r>
    </w:p>
    <w:p w:rsidR="00B830E9" w:rsidRDefault="008E4EB4">
      <w:pPr>
        <w:pStyle w:val="a3"/>
        <w:ind w:right="221" w:firstLine="705"/>
        <w:jc w:val="both"/>
      </w:pP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снижен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сужен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недостаточна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восприятия:</w:t>
      </w:r>
      <w:r>
        <w:rPr>
          <w:spacing w:val="1"/>
        </w:rPr>
        <w:t xml:space="preserve"> </w:t>
      </w:r>
      <w:r>
        <w:t>зрительного,</w:t>
      </w:r>
      <w:r>
        <w:rPr>
          <w:spacing w:val="1"/>
        </w:rPr>
        <w:t xml:space="preserve"> </w:t>
      </w:r>
      <w:r>
        <w:t>слухового,</w:t>
      </w:r>
      <w:r>
        <w:rPr>
          <w:spacing w:val="1"/>
        </w:rPr>
        <w:t xml:space="preserve"> </w:t>
      </w:r>
      <w:r>
        <w:t>тактильно-двигательного,</w:t>
      </w:r>
      <w:r>
        <w:rPr>
          <w:spacing w:val="1"/>
        </w:rPr>
        <w:t xml:space="preserve"> </w:t>
      </w:r>
      <w:r>
        <w:t>снижена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spellStart"/>
      <w:r>
        <w:t>перцептивных</w:t>
      </w:r>
      <w:proofErr w:type="spellEnd"/>
      <w:r>
        <w:rPr>
          <w:spacing w:val="1"/>
        </w:rPr>
        <w:t xml:space="preserve"> </w:t>
      </w:r>
      <w:r>
        <w:t>операций. Затруднена ориентировочно исследовательская деятельность, направленная на</w:t>
      </w:r>
      <w:r>
        <w:rPr>
          <w:spacing w:val="1"/>
        </w:rPr>
        <w:t xml:space="preserve"> </w:t>
      </w:r>
      <w:r>
        <w:t>исследование свойств и каче</w:t>
      </w:r>
      <w:proofErr w:type="gramStart"/>
      <w:r>
        <w:t>ств</w:t>
      </w:r>
      <w:r>
        <w:rPr>
          <w:spacing w:val="1"/>
        </w:rPr>
        <w:t xml:space="preserve"> </w:t>
      </w:r>
      <w:r>
        <w:t>пр</w:t>
      </w:r>
      <w:proofErr w:type="gramEnd"/>
      <w:r>
        <w:t>едметов. Таким детям нужно больше времени для</w:t>
      </w:r>
      <w:r>
        <w:rPr>
          <w:spacing w:val="1"/>
        </w:rPr>
        <w:t xml:space="preserve"> </w:t>
      </w:r>
      <w:r>
        <w:t>приёма и переработки зрительного, слухового и прочих впечатлений. Особенно ярко это</w:t>
      </w:r>
      <w:r>
        <w:rPr>
          <w:spacing w:val="1"/>
        </w:rPr>
        <w:t xml:space="preserve"> </w:t>
      </w:r>
      <w:r>
        <w:t>проявляется в</w:t>
      </w:r>
      <w:r>
        <w:rPr>
          <w:spacing w:val="-1"/>
        </w:rPr>
        <w:t xml:space="preserve"> </w:t>
      </w:r>
      <w:r>
        <w:t>сложных</w:t>
      </w:r>
      <w:r>
        <w:rPr>
          <w:spacing w:val="2"/>
        </w:rPr>
        <w:t xml:space="preserve"> </w:t>
      </w:r>
      <w:r>
        <w:t>условиях.</w:t>
      </w:r>
    </w:p>
    <w:p w:rsidR="00B830E9" w:rsidRDefault="008E4EB4">
      <w:pPr>
        <w:pStyle w:val="a3"/>
        <w:spacing w:before="2"/>
        <w:ind w:right="222" w:firstLine="705"/>
        <w:jc w:val="both"/>
      </w:pP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примериваний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наглядно-практических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затрудняются в обследовании предмета. Ошибки в распознании предметов при осязании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асинхронностью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несогласованностью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импульсивностью,</w:t>
      </w:r>
      <w:r>
        <w:rPr>
          <w:spacing w:val="1"/>
        </w:rPr>
        <w:t xml:space="preserve"> </w:t>
      </w:r>
      <w:r>
        <w:t>поспешностью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сосредоточенностью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деятельности.</w:t>
      </w:r>
    </w:p>
    <w:p w:rsidR="00B830E9" w:rsidRDefault="008E4EB4">
      <w:pPr>
        <w:pStyle w:val="a3"/>
        <w:ind w:right="232" w:firstLine="705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у многих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в развитии отмечается</w:t>
      </w:r>
      <w:r>
        <w:rPr>
          <w:spacing w:val="1"/>
        </w:rPr>
        <w:t xml:space="preserve"> </w:t>
      </w:r>
      <w:r>
        <w:t>скованность,</w:t>
      </w:r>
      <w:r>
        <w:rPr>
          <w:spacing w:val="1"/>
        </w:rPr>
        <w:t xml:space="preserve"> </w:t>
      </w:r>
      <w:r>
        <w:t>недостаточный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их произвольности,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моторики.</w:t>
      </w:r>
      <w:r>
        <w:rPr>
          <w:spacing w:val="1"/>
        </w:rPr>
        <w:t xml:space="preserve"> </w:t>
      </w:r>
      <w:r>
        <w:t>Слабое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(кинестетические</w:t>
      </w:r>
      <w:r>
        <w:rPr>
          <w:spacing w:val="1"/>
        </w:rPr>
        <w:t xml:space="preserve"> </w:t>
      </w:r>
      <w:r>
        <w:t>ощущения)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плохой</w:t>
      </w:r>
      <w:r>
        <w:rPr>
          <w:spacing w:val="1"/>
        </w:rPr>
        <w:t xml:space="preserve"> </w:t>
      </w:r>
      <w:r>
        <w:t>координации.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пониженной</w:t>
      </w:r>
      <w:r>
        <w:rPr>
          <w:spacing w:val="1"/>
        </w:rPr>
        <w:t xml:space="preserve"> </w:t>
      </w:r>
      <w:r>
        <w:t>работоспособностью,</w:t>
      </w:r>
      <w:r>
        <w:rPr>
          <w:spacing w:val="3"/>
        </w:rPr>
        <w:t xml:space="preserve"> </w:t>
      </w:r>
      <w:r>
        <w:t>быстро</w:t>
      </w:r>
      <w:r>
        <w:rPr>
          <w:spacing w:val="2"/>
        </w:rPr>
        <w:t xml:space="preserve"> </w:t>
      </w:r>
      <w:r>
        <w:t>устают.</w:t>
      </w:r>
    </w:p>
    <w:p w:rsidR="00B830E9" w:rsidRDefault="008E4EB4">
      <w:pPr>
        <w:pStyle w:val="a3"/>
        <w:ind w:right="225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потребностями.</w:t>
      </w:r>
    </w:p>
    <w:p w:rsidR="00B830E9" w:rsidRDefault="008E4EB4">
      <w:pPr>
        <w:pStyle w:val="Heading2"/>
        <w:spacing w:before="1" w:line="275" w:lineRule="exact"/>
        <w:ind w:right="0"/>
        <w:jc w:val="both"/>
      </w:pPr>
      <w:r>
        <w:t>Задачи</w:t>
      </w:r>
      <w:r>
        <w:rPr>
          <w:spacing w:val="-1"/>
        </w:rPr>
        <w:t xml:space="preserve"> </w:t>
      </w:r>
      <w:r>
        <w:t>рабочей программы: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line="274" w:lineRule="exact"/>
        <w:ind w:left="36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занятиям;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целенаправленных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3"/>
        <w:ind w:left="364" w:hanging="145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93"/>
        </w:tabs>
        <w:spacing w:line="242" w:lineRule="auto"/>
        <w:ind w:right="224" w:firstLine="0"/>
        <w:rPr>
          <w:sz w:val="24"/>
        </w:rPr>
      </w:pPr>
      <w:r>
        <w:rPr>
          <w:sz w:val="24"/>
        </w:rPr>
        <w:t>развитие</w:t>
      </w:r>
      <w:r>
        <w:rPr>
          <w:spacing w:val="2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2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9"/>
          <w:sz w:val="24"/>
        </w:rPr>
        <w:t xml:space="preserve"> </w:t>
      </w:r>
      <w:r>
        <w:rPr>
          <w:sz w:val="24"/>
        </w:rPr>
        <w:t>новых</w:t>
      </w:r>
      <w:r>
        <w:rPr>
          <w:spacing w:val="25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задач.</w:t>
      </w:r>
    </w:p>
    <w:p w:rsidR="00B830E9" w:rsidRDefault="008E4EB4">
      <w:pPr>
        <w:pStyle w:val="a3"/>
        <w:spacing w:line="271" w:lineRule="exact"/>
      </w:pPr>
      <w:r>
        <w:t>Кроме</w:t>
      </w:r>
      <w:r>
        <w:rPr>
          <w:spacing w:val="-8"/>
        </w:rPr>
        <w:t xml:space="preserve"> </w:t>
      </w:r>
      <w:proofErr w:type="gramStart"/>
      <w:r>
        <w:t>основных</w:t>
      </w:r>
      <w:proofErr w:type="gramEnd"/>
      <w:r>
        <w:t>,</w:t>
      </w:r>
      <w:r>
        <w:rPr>
          <w:spacing w:val="-5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выделить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коррекционные</w:t>
      </w:r>
      <w:r>
        <w:rPr>
          <w:spacing w:val="-2"/>
        </w:rPr>
        <w:t xml:space="preserve"> </w:t>
      </w:r>
      <w:r>
        <w:t>задачи: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1"/>
        <w:ind w:left="364" w:hanging="145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ощущений кистей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рук</w:t>
      </w:r>
      <w:r>
        <w:rPr>
          <w:spacing w:val="-4"/>
          <w:sz w:val="24"/>
        </w:rPr>
        <w:t xml:space="preserve"> </w:t>
      </w:r>
      <w:r>
        <w:rPr>
          <w:sz w:val="24"/>
        </w:rPr>
        <w:t>и 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3"/>
        <w:ind w:left="364" w:hanging="145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вербальных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 невербальных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координации;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3"/>
        <w:ind w:left="364" w:hanging="145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7"/>
          <w:sz w:val="24"/>
        </w:rPr>
        <w:t xml:space="preserve"> </w:t>
      </w:r>
      <w:r>
        <w:rPr>
          <w:sz w:val="24"/>
        </w:rPr>
        <w:t>моторики,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зрительно-моторной</w:t>
      </w:r>
      <w:r>
        <w:rPr>
          <w:spacing w:val="-8"/>
          <w:sz w:val="24"/>
        </w:rPr>
        <w:t xml:space="preserve"> </w:t>
      </w:r>
      <w:r>
        <w:rPr>
          <w:sz w:val="24"/>
        </w:rPr>
        <w:t>координации.</w:t>
      </w:r>
    </w:p>
    <w:p w:rsidR="00B830E9" w:rsidRDefault="008E4EB4">
      <w:pPr>
        <w:pStyle w:val="a3"/>
        <w:spacing w:line="242" w:lineRule="auto"/>
        <w:ind w:right="1715"/>
      </w:pPr>
      <w:r>
        <w:t>Данная коррекционная программа имеет два основных направления работы:</w:t>
      </w:r>
      <w:r>
        <w:rPr>
          <w:spacing w:val="-57"/>
        </w:rPr>
        <w:t xml:space="preserve"> </w:t>
      </w:r>
      <w:r>
        <w:t>Первое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сенсорных</w:t>
      </w:r>
      <w:r>
        <w:rPr>
          <w:spacing w:val="-4"/>
        </w:rPr>
        <w:t xml:space="preserve"> </w:t>
      </w:r>
      <w:r>
        <w:t>эталонов.</w:t>
      </w:r>
    </w:p>
    <w:p w:rsidR="00B830E9" w:rsidRDefault="008E4EB4">
      <w:pPr>
        <w:pStyle w:val="a3"/>
        <w:spacing w:line="242" w:lineRule="auto"/>
      </w:pPr>
      <w:r>
        <w:t>Второе</w:t>
      </w:r>
      <w:r>
        <w:rPr>
          <w:spacing w:val="6"/>
        </w:rPr>
        <w:t xml:space="preserve"> </w:t>
      </w:r>
      <w:r>
        <w:t>направление</w:t>
      </w:r>
      <w:r>
        <w:rPr>
          <w:spacing w:val="10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обучение</w:t>
      </w:r>
      <w:r>
        <w:rPr>
          <w:spacing w:val="7"/>
        </w:rPr>
        <w:t xml:space="preserve"> </w:t>
      </w:r>
      <w:r>
        <w:t>использованию</w:t>
      </w:r>
      <w:r>
        <w:rPr>
          <w:spacing w:val="7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действий,</w:t>
      </w:r>
      <w:r>
        <w:rPr>
          <w:spacing w:val="10"/>
        </w:rPr>
        <w:t xml:space="preserve"> </w:t>
      </w:r>
      <w:r>
        <w:t>необходимых</w:t>
      </w:r>
      <w:r>
        <w:rPr>
          <w:spacing w:val="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свойств и</w:t>
      </w:r>
      <w:r>
        <w:rPr>
          <w:spacing w:val="3"/>
        </w:rPr>
        <w:t xml:space="preserve"> </w:t>
      </w:r>
      <w:r>
        <w:t>качеств</w:t>
      </w:r>
      <w:r>
        <w:rPr>
          <w:spacing w:val="3"/>
        </w:rPr>
        <w:t xml:space="preserve"> </w:t>
      </w:r>
      <w:r>
        <w:t>какого-либо</w:t>
      </w:r>
      <w:r>
        <w:rPr>
          <w:spacing w:val="-3"/>
        </w:rPr>
        <w:t xml:space="preserve"> </w:t>
      </w:r>
      <w:r>
        <w:t>объекта.</w:t>
      </w:r>
    </w:p>
    <w:p w:rsidR="00B830E9" w:rsidRDefault="00B830E9">
      <w:pPr>
        <w:spacing w:line="242" w:lineRule="auto"/>
        <w:sectPr w:rsidR="00B830E9">
          <w:pgSz w:w="11910" w:h="16840"/>
          <w:pgMar w:top="760" w:right="620" w:bottom="280" w:left="1480" w:header="720" w:footer="720" w:gutter="0"/>
          <w:cols w:space="720"/>
        </w:sectPr>
      </w:pPr>
    </w:p>
    <w:p w:rsidR="00B830E9" w:rsidRDefault="008E4EB4">
      <w:pPr>
        <w:pStyle w:val="Heading1"/>
        <w:spacing w:line="298" w:lineRule="exact"/>
        <w:jc w:val="both"/>
      </w:pPr>
      <w:r>
        <w:lastRenderedPageBreak/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rPr>
          <w:color w:val="373636"/>
        </w:rPr>
        <w:t>по</w:t>
      </w:r>
      <w:r>
        <w:rPr>
          <w:color w:val="373636"/>
          <w:spacing w:val="-9"/>
        </w:rPr>
        <w:t xml:space="preserve"> </w:t>
      </w:r>
      <w:r>
        <w:rPr>
          <w:color w:val="373636"/>
        </w:rPr>
        <w:t>коррекционному</w:t>
      </w:r>
      <w:r>
        <w:rPr>
          <w:color w:val="373636"/>
          <w:spacing w:val="-4"/>
        </w:rPr>
        <w:t xml:space="preserve"> </w:t>
      </w:r>
      <w:r>
        <w:rPr>
          <w:color w:val="373636"/>
        </w:rPr>
        <w:t>курсу «Сенсорное</w:t>
      </w:r>
      <w:r>
        <w:rPr>
          <w:color w:val="373636"/>
          <w:spacing w:val="-3"/>
        </w:rPr>
        <w:t xml:space="preserve"> </w:t>
      </w:r>
      <w:r>
        <w:rPr>
          <w:color w:val="373636"/>
        </w:rPr>
        <w:t>развитие».</w:t>
      </w:r>
    </w:p>
    <w:p w:rsidR="00B830E9" w:rsidRDefault="008E4EB4">
      <w:pPr>
        <w:pStyle w:val="a3"/>
        <w:spacing w:line="276" w:lineRule="auto"/>
        <w:ind w:right="230" w:firstLine="705"/>
        <w:jc w:val="both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коррекционное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динамичной</w:t>
      </w:r>
      <w:r>
        <w:rPr>
          <w:spacing w:val="1"/>
        </w:rPr>
        <w:t xml:space="preserve"> </w:t>
      </w:r>
      <w:r>
        <w:t>увлекательной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подвижности,</w:t>
      </w:r>
      <w:r>
        <w:rPr>
          <w:spacing w:val="1"/>
        </w:rPr>
        <w:t xml:space="preserve"> </w:t>
      </w:r>
      <w:r>
        <w:t>занимательных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различных видов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Структура занятий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сочетание 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музыкально-ритмической,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61"/>
        </w:rPr>
        <w:t xml:space="preserve"> </w:t>
      </w:r>
      <w:r>
        <w:t>конструктивной,</w:t>
      </w:r>
      <w:r>
        <w:rPr>
          <w:spacing w:val="1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которых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решаются</w:t>
      </w:r>
      <w:r>
        <w:rPr>
          <w:spacing w:val="-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B830E9" w:rsidRDefault="008E4EB4">
      <w:pPr>
        <w:pStyle w:val="a3"/>
        <w:spacing w:line="276" w:lineRule="auto"/>
        <w:ind w:right="225"/>
        <w:jc w:val="both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разными.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 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разным,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требований</w:t>
      </w:r>
      <w:r>
        <w:rPr>
          <w:spacing w:val="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проведению занятий: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504"/>
        </w:tabs>
        <w:spacing w:line="276" w:lineRule="auto"/>
        <w:ind w:right="233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перцептивных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 и интеллектуальных предпосылок овладения школьными умениями, навыками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437"/>
        </w:tabs>
        <w:spacing w:line="276" w:lineRule="auto"/>
        <w:ind w:right="229" w:firstLine="0"/>
        <w:jc w:val="both"/>
        <w:rPr>
          <w:sz w:val="24"/>
        </w:rPr>
      </w:pP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60"/>
          <w:sz w:val="24"/>
        </w:rPr>
        <w:t xml:space="preserve"> </w:t>
      </w:r>
      <w:r>
        <w:rPr>
          <w:sz w:val="24"/>
        </w:rPr>
        <w:t>совпадать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 установки, но способы выполнения каждым ребенком могут быть различными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задания может быть разным для отдельных детей в зависимости от уровня 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465"/>
        </w:tabs>
        <w:spacing w:line="276" w:lineRule="auto"/>
        <w:ind w:right="230" w:firstLine="0"/>
        <w:jc w:val="both"/>
        <w:rPr>
          <w:sz w:val="24"/>
        </w:rPr>
      </w:pPr>
      <w:r>
        <w:rPr>
          <w:sz w:val="24"/>
        </w:rPr>
        <w:t>интегративный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опережающих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но не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выходящих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границы зоны ближайшего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79"/>
        </w:tabs>
        <w:spacing w:line="276" w:lineRule="auto"/>
        <w:ind w:right="223" w:firstLine="0"/>
        <w:jc w:val="both"/>
        <w:rPr>
          <w:sz w:val="24"/>
        </w:rPr>
      </w:pPr>
      <w:r>
        <w:rPr>
          <w:sz w:val="24"/>
        </w:rPr>
        <w:t>активизация познавательной деятельности, развитие речи в единстве с мышлением, т. е.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обеспечение речевого </w:t>
      </w:r>
      <w:proofErr w:type="spellStart"/>
      <w:r>
        <w:rPr>
          <w:sz w:val="24"/>
        </w:rPr>
        <w:t>опосредования</w:t>
      </w:r>
      <w:proofErr w:type="spellEnd"/>
      <w:r>
        <w:rPr>
          <w:sz w:val="24"/>
        </w:rPr>
        <w:t xml:space="preserve"> всех мыслительных действий и операций 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все,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делают, собирают, решают, рисуют, лепят и т. д., а в дальнейшем спланировать 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отчитаться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результатам;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74"/>
        </w:tabs>
        <w:spacing w:line="240" w:lineRule="auto"/>
        <w:ind w:right="221" w:firstLine="0"/>
        <w:jc w:val="both"/>
        <w:rPr>
          <w:sz w:val="24"/>
        </w:rPr>
      </w:pPr>
      <w:r>
        <w:rPr>
          <w:sz w:val="24"/>
        </w:rPr>
        <w:t>преемственность в работе учителя-дефектолога и педагога-психолога: решение в объёме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меру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 воздействия на каждого ученика.</w:t>
      </w:r>
    </w:p>
    <w:p w:rsidR="00B830E9" w:rsidRDefault="008E4EB4">
      <w:pPr>
        <w:pStyle w:val="a3"/>
        <w:ind w:right="228"/>
        <w:jc w:val="both"/>
      </w:pPr>
      <w:r>
        <w:t xml:space="preserve">Рабочая </w:t>
      </w:r>
      <w:r w:rsidR="00266ABB">
        <w:t>программа «Сенсорное развитие» 2</w:t>
      </w:r>
      <w:r>
        <w:t xml:space="preserve"> класса </w:t>
      </w:r>
      <w:r w:rsidR="007C3FE4">
        <w:t>Ф</w:t>
      </w:r>
      <w:r>
        <w:t>АООП Вариант II предусматривает</w:t>
      </w:r>
      <w:r>
        <w:rPr>
          <w:spacing w:val="1"/>
        </w:rPr>
        <w:t xml:space="preserve"> </w:t>
      </w: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proofErr w:type="gramEnd"/>
      <w:r>
        <w:t>,</w:t>
      </w:r>
      <w:r>
        <w:rPr>
          <w:spacing w:val="1"/>
        </w:rPr>
        <w:t xml:space="preserve"> </w:t>
      </w:r>
      <w:r>
        <w:t>отвечающим</w:t>
      </w:r>
      <w:r>
        <w:rPr>
          <w:spacing w:val="1"/>
        </w:rPr>
        <w:t xml:space="preserve"> </w:t>
      </w:r>
      <w:r>
        <w:t>поставленным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-57"/>
        </w:rPr>
        <w:t xml:space="preserve"> </w:t>
      </w:r>
      <w:r>
        <w:t>возможностям обучающихся с</w:t>
      </w:r>
      <w:r>
        <w:rPr>
          <w:spacing w:val="1"/>
        </w:rPr>
        <w:t xml:space="preserve"> </w:t>
      </w:r>
      <w:r>
        <w:t>умеренной, тяжёлой, глубокой</w:t>
      </w:r>
      <w:r>
        <w:rPr>
          <w:spacing w:val="1"/>
        </w:rPr>
        <w:t xml:space="preserve"> </w:t>
      </w:r>
      <w:r w:rsidR="00266ABB">
        <w:t>умственной степенью интеллектуальных</w:t>
      </w:r>
      <w:r>
        <w:rPr>
          <w:spacing w:val="30"/>
        </w:rPr>
        <w:t xml:space="preserve"> </w:t>
      </w:r>
      <w:r w:rsidR="00266ABB">
        <w:t>нарушений</w:t>
      </w:r>
      <w:r>
        <w:t>,</w:t>
      </w:r>
      <w:r>
        <w:rPr>
          <w:spacing w:val="31"/>
        </w:rPr>
        <w:t xml:space="preserve"> </w:t>
      </w:r>
      <w:r>
        <w:t>тяжёлыми</w:t>
      </w:r>
      <w:r>
        <w:rPr>
          <w:spacing w:val="31"/>
        </w:rPr>
        <w:t xml:space="preserve"> </w:t>
      </w:r>
      <w:r>
        <w:t>множественными</w:t>
      </w:r>
      <w:r>
        <w:rPr>
          <w:spacing w:val="31"/>
        </w:rPr>
        <w:t xml:space="preserve"> </w:t>
      </w:r>
      <w:r>
        <w:t>нарушениями</w:t>
      </w:r>
      <w:r>
        <w:rPr>
          <w:spacing w:val="30"/>
        </w:rPr>
        <w:t xml:space="preserve"> </w:t>
      </w:r>
      <w:r>
        <w:t>развития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включает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</w:t>
      </w:r>
      <w:r>
        <w:rPr>
          <w:spacing w:val="4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разделов:</w:t>
      </w:r>
    </w:p>
    <w:p w:rsidR="00B830E9" w:rsidRDefault="008E4EB4">
      <w:pPr>
        <w:pStyle w:val="a3"/>
        <w:spacing w:before="1" w:line="275" w:lineRule="exact"/>
        <w:jc w:val="both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Обследование</w:t>
      </w:r>
      <w:r>
        <w:rPr>
          <w:spacing w:val="-5"/>
        </w:rPr>
        <w:t xml:space="preserve"> </w:t>
      </w:r>
      <w:r>
        <w:t>детей.</w:t>
      </w:r>
      <w:r>
        <w:rPr>
          <w:spacing w:val="-6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развития.</w:t>
      </w:r>
    </w:p>
    <w:p w:rsidR="00B830E9" w:rsidRDefault="008E4EB4">
      <w:pPr>
        <w:pStyle w:val="a3"/>
        <w:spacing w:line="242" w:lineRule="auto"/>
      </w:pPr>
      <w:r>
        <w:t>Раздел</w:t>
      </w:r>
      <w:r>
        <w:rPr>
          <w:spacing w:val="22"/>
        </w:rPr>
        <w:t xml:space="preserve"> </w:t>
      </w:r>
      <w:r>
        <w:t>2.</w:t>
      </w:r>
      <w:r>
        <w:rPr>
          <w:spacing w:val="24"/>
        </w:rPr>
        <w:t xml:space="preserve"> </w:t>
      </w:r>
      <w:proofErr w:type="gramStart"/>
      <w:r>
        <w:t>«Зрительное</w:t>
      </w:r>
      <w:r>
        <w:rPr>
          <w:spacing w:val="21"/>
        </w:rPr>
        <w:t xml:space="preserve"> </w:t>
      </w:r>
      <w:r>
        <w:t>восприятие»-</w:t>
      </w:r>
      <w:r>
        <w:rPr>
          <w:spacing w:val="25"/>
        </w:rPr>
        <w:t xml:space="preserve"> </w:t>
      </w:r>
      <w:r>
        <w:t>развитие</w:t>
      </w:r>
      <w:r>
        <w:rPr>
          <w:spacing w:val="16"/>
        </w:rPr>
        <w:t xml:space="preserve"> </w:t>
      </w:r>
      <w:r>
        <w:t>зрительного</w:t>
      </w:r>
      <w:r>
        <w:rPr>
          <w:spacing w:val="27"/>
        </w:rPr>
        <w:t xml:space="preserve"> </w:t>
      </w:r>
      <w:r>
        <w:t>сосредоточения</w:t>
      </w:r>
      <w:r>
        <w:rPr>
          <w:spacing w:val="22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фиксации</w:t>
      </w:r>
      <w:r>
        <w:rPr>
          <w:spacing w:val="-57"/>
        </w:rPr>
        <w:t xml:space="preserve"> </w:t>
      </w:r>
      <w:r>
        <w:t>взора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движущемся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горизонтальной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плоскостях</w:t>
      </w:r>
      <w:r>
        <w:rPr>
          <w:spacing w:val="-4"/>
        </w:rPr>
        <w:t xml:space="preserve"> </w:t>
      </w:r>
      <w:r>
        <w:t>предмете,</w:t>
      </w:r>
      <w:r>
        <w:rPr>
          <w:spacing w:val="2"/>
        </w:rPr>
        <w:t xml:space="preserve"> </w:t>
      </w:r>
      <w:r>
        <w:t>лице</w:t>
      </w:r>
      <w:r>
        <w:rPr>
          <w:spacing w:val="-5"/>
        </w:rPr>
        <w:t xml:space="preserve"> </w:t>
      </w:r>
      <w:r>
        <w:t>человека.</w:t>
      </w:r>
      <w:proofErr w:type="gramEnd"/>
    </w:p>
    <w:p w:rsidR="00B830E9" w:rsidRDefault="008E4EB4">
      <w:pPr>
        <w:pStyle w:val="a3"/>
        <w:spacing w:line="242" w:lineRule="auto"/>
      </w:pPr>
      <w:r>
        <w:t>Раздел</w:t>
      </w:r>
      <w:r>
        <w:rPr>
          <w:spacing w:val="7"/>
        </w:rPr>
        <w:t xml:space="preserve"> </w:t>
      </w:r>
      <w:r>
        <w:t>3.</w:t>
      </w:r>
      <w:r>
        <w:rPr>
          <w:spacing w:val="9"/>
        </w:rPr>
        <w:t xml:space="preserve"> </w:t>
      </w:r>
      <w:r>
        <w:t>«Слуховое</w:t>
      </w:r>
      <w:r>
        <w:rPr>
          <w:spacing w:val="2"/>
        </w:rPr>
        <w:t xml:space="preserve"> </w:t>
      </w:r>
      <w:r>
        <w:t>восприятие»-</w:t>
      </w:r>
      <w:r>
        <w:rPr>
          <w:spacing w:val="8"/>
        </w:rPr>
        <w:t xml:space="preserve"> </w:t>
      </w:r>
      <w:r>
        <w:t>способность</w:t>
      </w:r>
      <w:r>
        <w:rPr>
          <w:spacing w:val="4"/>
        </w:rPr>
        <w:t xml:space="preserve"> </w:t>
      </w:r>
      <w:r>
        <w:t>воспринимать</w:t>
      </w:r>
      <w:r>
        <w:rPr>
          <w:spacing w:val="3"/>
        </w:rPr>
        <w:t xml:space="preserve"> </w:t>
      </w:r>
      <w:r>
        <w:t>звуки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ориентироваться</w:t>
      </w:r>
      <w:r>
        <w:rPr>
          <w:spacing w:val="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среде при</w:t>
      </w:r>
      <w:r>
        <w:rPr>
          <w:spacing w:val="3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анализатора.</w:t>
      </w:r>
    </w:p>
    <w:p w:rsidR="00B830E9" w:rsidRDefault="008E4EB4">
      <w:pPr>
        <w:pStyle w:val="a3"/>
        <w:spacing w:line="242" w:lineRule="auto"/>
      </w:pPr>
      <w:r>
        <w:t>Раздел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«Кинестетическое</w:t>
      </w:r>
      <w:r>
        <w:rPr>
          <w:spacing w:val="1"/>
        </w:rPr>
        <w:t xml:space="preserve"> </w:t>
      </w:r>
      <w:r>
        <w:t>восприятие»-</w:t>
      </w:r>
      <w:r>
        <w:rPr>
          <w:spacing w:val="1"/>
        </w:rPr>
        <w:t xml:space="preserve"> </w:t>
      </w:r>
      <w:r>
        <w:t>способствовать восприятию</w:t>
      </w:r>
      <w:r>
        <w:rPr>
          <w:spacing w:val="1"/>
        </w:rPr>
        <w:t xml:space="preserve"> </w:t>
      </w:r>
      <w:r>
        <w:t>вестибулярных и</w:t>
      </w:r>
      <w:r>
        <w:rPr>
          <w:spacing w:val="-57"/>
        </w:rPr>
        <w:t xml:space="preserve"> </w:t>
      </w:r>
      <w:r>
        <w:t>кинестетических</w:t>
      </w:r>
      <w:r>
        <w:rPr>
          <w:spacing w:val="-4"/>
        </w:rPr>
        <w:t xml:space="preserve"> </w:t>
      </w:r>
      <w:r>
        <w:t>раздражителей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умению реагировать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</w:p>
    <w:p w:rsidR="00B830E9" w:rsidRDefault="008E4EB4">
      <w:pPr>
        <w:pStyle w:val="a3"/>
        <w:spacing w:line="242" w:lineRule="auto"/>
        <w:ind w:right="2141"/>
      </w:pPr>
      <w:r>
        <w:t>Раздел 5. «Восприятие запаха и вкуса»- развитие обоняния, вкуса.</w:t>
      </w:r>
      <w:r>
        <w:rPr>
          <w:spacing w:val="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Обследование</w:t>
      </w:r>
      <w:r>
        <w:rPr>
          <w:spacing w:val="-4"/>
        </w:rPr>
        <w:t xml:space="preserve"> </w:t>
      </w:r>
      <w:r>
        <w:t>детей.</w:t>
      </w:r>
      <w:r>
        <w:rPr>
          <w:spacing w:val="-6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итогового</w:t>
      </w:r>
      <w:r>
        <w:rPr>
          <w:spacing w:val="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развития.</w:t>
      </w:r>
    </w:p>
    <w:p w:rsidR="00B830E9" w:rsidRDefault="008E4EB4">
      <w:pPr>
        <w:pStyle w:val="a3"/>
        <w:spacing w:line="271" w:lineRule="exact"/>
        <w:jc w:val="both"/>
      </w:pPr>
      <w:r>
        <w:t>Содержание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принципу</w:t>
      </w:r>
      <w:r>
        <w:rPr>
          <w:spacing w:val="-12"/>
        </w:rPr>
        <w:t xml:space="preserve"> </w:t>
      </w:r>
      <w:proofErr w:type="gramStart"/>
      <w:r>
        <w:t>от</w:t>
      </w:r>
      <w:proofErr w:type="gramEnd"/>
      <w:r>
        <w:rPr>
          <w:spacing w:val="-5"/>
        </w:rPr>
        <w:t xml:space="preserve"> </w:t>
      </w:r>
      <w:r>
        <w:t>простого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сложному.</w:t>
      </w:r>
    </w:p>
    <w:p w:rsidR="00B830E9" w:rsidRDefault="008E4EB4">
      <w:pPr>
        <w:pStyle w:val="a3"/>
        <w:spacing w:line="276" w:lineRule="auto"/>
        <w:ind w:right="231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коррекционно</w:t>
      </w:r>
      <w:proofErr w:type="spellEnd"/>
      <w:r>
        <w:rPr>
          <w:spacing w:val="1"/>
        </w:rPr>
        <w:t xml:space="preserve"> </w:t>
      </w:r>
      <w:r>
        <w:t>направленной: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присущих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3"/>
        </w:rPr>
        <w:t xml:space="preserve"> </w:t>
      </w:r>
      <w:r>
        <w:t>здоровья</w:t>
      </w:r>
      <w:r>
        <w:rPr>
          <w:spacing w:val="18"/>
        </w:rPr>
        <w:t xml:space="preserve"> </w:t>
      </w:r>
      <w:r>
        <w:t>недостатков</w:t>
      </w:r>
      <w:r>
        <w:rPr>
          <w:spacing w:val="20"/>
        </w:rPr>
        <w:t xml:space="preserve"> </w:t>
      </w:r>
      <w:r>
        <w:t>психофизического</w:t>
      </w:r>
      <w:r>
        <w:rPr>
          <w:spacing w:val="22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них</w:t>
      </w:r>
    </w:p>
    <w:p w:rsidR="00B830E9" w:rsidRDefault="00B830E9">
      <w:pPr>
        <w:spacing w:line="276" w:lineRule="auto"/>
        <w:jc w:val="both"/>
        <w:sectPr w:rsidR="00B830E9">
          <w:pgSz w:w="11910" w:h="16840"/>
          <w:pgMar w:top="760" w:right="620" w:bottom="280" w:left="1480" w:header="720" w:footer="720" w:gutter="0"/>
          <w:cols w:space="720"/>
        </w:sectPr>
      </w:pPr>
    </w:p>
    <w:p w:rsidR="00B830E9" w:rsidRDefault="008E4EB4">
      <w:pPr>
        <w:pStyle w:val="a3"/>
        <w:spacing w:before="63" w:line="276" w:lineRule="auto"/>
        <w:ind w:right="229"/>
        <w:jc w:val="both"/>
      </w:pPr>
      <w:r>
        <w:lastRenderedPageBreak/>
        <w:t>относительно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Неоднородность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6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труду).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основу</w:t>
      </w:r>
      <w:r>
        <w:rPr>
          <w:spacing w:val="-9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полного</w:t>
      </w:r>
      <w:r>
        <w:rPr>
          <w:spacing w:val="-5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школьными</w:t>
      </w:r>
      <w:r>
        <w:rPr>
          <w:spacing w:val="-3"/>
        </w:rPr>
        <w:t xml:space="preserve"> </w:t>
      </w:r>
      <w:r>
        <w:t>знаниями.</w:t>
      </w:r>
    </w:p>
    <w:p w:rsidR="00B830E9" w:rsidRDefault="008E4EB4">
      <w:pPr>
        <w:pStyle w:val="Heading1"/>
        <w:spacing w:before="205"/>
        <w:ind w:left="2342"/>
      </w:pPr>
      <w:r>
        <w:t>Место</w:t>
      </w:r>
      <w:r>
        <w:rPr>
          <w:spacing w:val="-6"/>
        </w:rPr>
        <w:t xml:space="preserve"> </w:t>
      </w:r>
      <w:r>
        <w:t>коррекционного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 плане.</w:t>
      </w:r>
    </w:p>
    <w:p w:rsidR="00B830E9" w:rsidRDefault="008E4EB4">
      <w:pPr>
        <w:pStyle w:val="a3"/>
        <w:spacing w:before="243" w:line="273" w:lineRule="auto"/>
        <w:ind w:right="225" w:firstLine="705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rPr>
          <w:color w:val="373636"/>
        </w:rPr>
        <w:t>коррекционного</w:t>
      </w:r>
      <w:r>
        <w:rPr>
          <w:color w:val="373636"/>
          <w:spacing w:val="1"/>
        </w:rPr>
        <w:t xml:space="preserve"> </w:t>
      </w:r>
      <w:r>
        <w:rPr>
          <w:color w:val="373636"/>
        </w:rPr>
        <w:t>курса</w:t>
      </w:r>
      <w:r>
        <w:rPr>
          <w:color w:val="373636"/>
          <w:spacing w:val="1"/>
        </w:rPr>
        <w:t xml:space="preserve"> </w:t>
      </w:r>
      <w:r>
        <w:rPr>
          <w:color w:val="373636"/>
        </w:rPr>
        <w:t>«Сенсорное</w:t>
      </w:r>
      <w:r>
        <w:rPr>
          <w:color w:val="373636"/>
          <w:spacing w:val="1"/>
        </w:rPr>
        <w:t xml:space="preserve"> </w:t>
      </w:r>
      <w:r>
        <w:rPr>
          <w:color w:val="373636"/>
        </w:rPr>
        <w:t>развитие»</w:t>
      </w:r>
      <w:r>
        <w:rPr>
          <w:color w:val="373636"/>
          <w:spacing w:val="1"/>
        </w:rPr>
        <w:t xml:space="preserve"> </w:t>
      </w:r>
      <w:proofErr w:type="gramStart"/>
      <w:r>
        <w:t>представлены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расчетом по</w:t>
      </w:r>
      <w:r>
        <w:rPr>
          <w:spacing w:val="1"/>
        </w:rPr>
        <w:t xml:space="preserve"> </w:t>
      </w:r>
      <w:r w:rsidR="004345CE">
        <w:t>1 час</w:t>
      </w:r>
      <w:r>
        <w:t xml:space="preserve"> в неделю,</w:t>
      </w:r>
      <w:r>
        <w:rPr>
          <w:spacing w:val="1"/>
        </w:rPr>
        <w:t xml:space="preserve"> </w:t>
      </w:r>
      <w:r w:rsidR="004345CE">
        <w:t>34</w:t>
      </w:r>
      <w:r>
        <w:t xml:space="preserve"> часа в год. Основной формой организации является</w:t>
      </w:r>
      <w:r>
        <w:rPr>
          <w:spacing w:val="1"/>
        </w:rPr>
        <w:t xml:space="preserve"> </w:t>
      </w:r>
      <w:r>
        <w:t>комплексное занятие. Продолжительность занятия составляет 40 минут.</w:t>
      </w:r>
      <w:r w:rsidR="00845A95">
        <w:t xml:space="preserve"> </w:t>
      </w:r>
      <w:r>
        <w:t>При 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подгруппы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предполагается.</w:t>
      </w:r>
    </w:p>
    <w:p w:rsidR="00B830E9" w:rsidRDefault="008E4EB4">
      <w:pPr>
        <w:pStyle w:val="Heading1"/>
        <w:spacing w:before="216" w:line="278" w:lineRule="auto"/>
        <w:ind w:left="4172" w:right="671" w:hanging="3933"/>
      </w:pPr>
      <w:r>
        <w:t>Личностные и предметные результаты освоения учебного коррекционного</w:t>
      </w:r>
      <w:r>
        <w:rPr>
          <w:spacing w:val="-62"/>
        </w:rPr>
        <w:t xml:space="preserve"> </w:t>
      </w:r>
      <w:r>
        <w:t>занятия.</w:t>
      </w:r>
    </w:p>
    <w:p w:rsidR="00B830E9" w:rsidRDefault="008E4EB4">
      <w:pPr>
        <w:pStyle w:val="a3"/>
        <w:spacing w:before="189" w:line="273" w:lineRule="auto"/>
        <w:ind w:right="232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 w:rsidR="004345CE">
        <w:t>нарушениями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«Сенсорное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личностными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предметными</w:t>
      </w:r>
      <w:r>
        <w:rPr>
          <w:spacing w:val="-2"/>
        </w:rPr>
        <w:t xml:space="preserve"> </w:t>
      </w:r>
      <w:r>
        <w:t>результатами.</w:t>
      </w:r>
    </w:p>
    <w:p w:rsidR="00B830E9" w:rsidRDefault="008E4EB4">
      <w:pPr>
        <w:pStyle w:val="a3"/>
        <w:spacing w:before="211" w:line="237" w:lineRule="auto"/>
        <w:ind w:right="223"/>
        <w:jc w:val="both"/>
      </w:pPr>
      <w:r>
        <w:t>Личностными результатами является формирование следующих умений и навыков (при</w:t>
      </w:r>
      <w:r>
        <w:rPr>
          <w:spacing w:val="1"/>
        </w:rPr>
        <w:t xml:space="preserve"> </w:t>
      </w:r>
      <w:r>
        <w:t>направляющей</w:t>
      </w:r>
      <w:r>
        <w:rPr>
          <w:spacing w:val="-3"/>
        </w:rPr>
        <w:t xml:space="preserve"> </w:t>
      </w:r>
      <w:r>
        <w:t>помощи):</w:t>
      </w:r>
    </w:p>
    <w:p w:rsidR="00B830E9" w:rsidRDefault="008E4EB4">
      <w:pPr>
        <w:pStyle w:val="a5"/>
        <w:numPr>
          <w:ilvl w:val="0"/>
          <w:numId w:val="2"/>
        </w:numPr>
        <w:tabs>
          <w:tab w:val="left" w:pos="926"/>
        </w:tabs>
        <w:spacing w:before="4" w:line="240" w:lineRule="auto"/>
        <w:ind w:right="236" w:firstLine="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школе.</w:t>
      </w:r>
    </w:p>
    <w:p w:rsidR="00B830E9" w:rsidRDefault="008E4EB4">
      <w:pPr>
        <w:pStyle w:val="a5"/>
        <w:numPr>
          <w:ilvl w:val="0"/>
          <w:numId w:val="2"/>
        </w:numPr>
        <w:tabs>
          <w:tab w:val="left" w:pos="926"/>
        </w:tabs>
        <w:spacing w:line="240" w:lineRule="auto"/>
        <w:ind w:right="236" w:firstLine="0"/>
        <w:jc w:val="both"/>
        <w:rPr>
          <w:sz w:val="24"/>
        </w:rPr>
      </w:pPr>
      <w:r>
        <w:rPr>
          <w:sz w:val="24"/>
        </w:rPr>
        <w:t>В предложенных педагогом ситуациях делать выбор,</w:t>
      </w:r>
      <w:r>
        <w:rPr>
          <w:spacing w:val="1"/>
          <w:sz w:val="24"/>
        </w:rPr>
        <w:t xml:space="preserve"> </w:t>
      </w:r>
      <w:r>
        <w:rPr>
          <w:sz w:val="24"/>
        </w:rPr>
        <w:t>как поступить, опираясь 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общепринятые нравственные правила, в первую очередь в отношениях со сверстниками 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 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B830E9" w:rsidRDefault="008E4EB4">
      <w:pPr>
        <w:pStyle w:val="a5"/>
        <w:numPr>
          <w:ilvl w:val="0"/>
          <w:numId w:val="2"/>
        </w:numPr>
        <w:tabs>
          <w:tab w:val="left" w:pos="926"/>
        </w:tabs>
        <w:spacing w:line="274" w:lineRule="exact"/>
        <w:ind w:left="925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6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18"/>
          <w:sz w:val="24"/>
        </w:rPr>
        <w:t xml:space="preserve"> </w:t>
      </w:r>
      <w:r>
        <w:rPr>
          <w:sz w:val="24"/>
        </w:rPr>
        <w:t xml:space="preserve">ситуации  </w:t>
      </w:r>
      <w:r>
        <w:rPr>
          <w:spacing w:val="1"/>
          <w:sz w:val="24"/>
        </w:rPr>
        <w:t xml:space="preserve"> </w:t>
      </w:r>
      <w:r>
        <w:rPr>
          <w:sz w:val="24"/>
        </w:rPr>
        <w:t>и   однозначные</w:t>
      </w:r>
      <w:r>
        <w:rPr>
          <w:spacing w:val="119"/>
          <w:sz w:val="24"/>
        </w:rPr>
        <w:t xml:space="preserve"> </w:t>
      </w:r>
      <w:r>
        <w:rPr>
          <w:sz w:val="24"/>
        </w:rPr>
        <w:t xml:space="preserve">поступки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как  </w:t>
      </w:r>
      <w:r>
        <w:rPr>
          <w:spacing w:val="2"/>
          <w:sz w:val="24"/>
        </w:rPr>
        <w:t xml:space="preserve"> </w:t>
      </w:r>
      <w:r>
        <w:rPr>
          <w:sz w:val="24"/>
        </w:rPr>
        <w:t>«хорошие»</w:t>
      </w:r>
      <w:r>
        <w:rPr>
          <w:spacing w:val="115"/>
          <w:sz w:val="24"/>
        </w:rPr>
        <w:t xml:space="preserve"> </w:t>
      </w:r>
      <w:r>
        <w:rPr>
          <w:sz w:val="24"/>
        </w:rPr>
        <w:t>или</w:t>
      </w:r>
    </w:p>
    <w:p w:rsidR="00B830E9" w:rsidRDefault="008E4EB4">
      <w:pPr>
        <w:pStyle w:val="a3"/>
        <w:spacing w:before="3" w:line="275" w:lineRule="exact"/>
        <w:jc w:val="both"/>
      </w:pPr>
      <w:r>
        <w:t>«плохие»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важности</w:t>
      </w:r>
      <w:r>
        <w:rPr>
          <w:spacing w:val="-5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«хорошего</w:t>
      </w:r>
      <w:r>
        <w:rPr>
          <w:spacing w:val="-2"/>
        </w:rPr>
        <w:t xml:space="preserve"> </w:t>
      </w:r>
      <w:r>
        <w:t>ученика».</w:t>
      </w:r>
    </w:p>
    <w:p w:rsidR="00B830E9" w:rsidRDefault="008E4EB4">
      <w:pPr>
        <w:pStyle w:val="a5"/>
        <w:numPr>
          <w:ilvl w:val="0"/>
          <w:numId w:val="2"/>
        </w:numPr>
        <w:tabs>
          <w:tab w:val="left" w:pos="926"/>
        </w:tabs>
        <w:ind w:left="925"/>
        <w:jc w:val="both"/>
        <w:rPr>
          <w:sz w:val="24"/>
        </w:rPr>
      </w:pP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настроение.</w:t>
      </w:r>
    </w:p>
    <w:p w:rsidR="00B830E9" w:rsidRDefault="00B830E9">
      <w:pPr>
        <w:pStyle w:val="a3"/>
        <w:spacing w:before="7"/>
        <w:ind w:left="0"/>
        <w:rPr>
          <w:sz w:val="16"/>
        </w:rPr>
      </w:pPr>
    </w:p>
    <w:p w:rsidR="00B830E9" w:rsidRDefault="008E4EB4">
      <w:pPr>
        <w:pStyle w:val="Heading2"/>
        <w:spacing w:before="90" w:line="275" w:lineRule="exact"/>
        <w:ind w:left="3552" w:right="0"/>
        <w:jc w:val="left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B830E9" w:rsidRDefault="008E4EB4">
      <w:pPr>
        <w:spacing w:line="275" w:lineRule="exact"/>
        <w:ind w:left="220"/>
        <w:rPr>
          <w:i/>
          <w:sz w:val="24"/>
        </w:rPr>
      </w:pPr>
      <w:r>
        <w:rPr>
          <w:i/>
          <w:sz w:val="24"/>
          <w:u w:val="single"/>
        </w:rPr>
        <w:t>Минимальный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B830E9" w:rsidRDefault="008E4EB4">
      <w:pPr>
        <w:pStyle w:val="a3"/>
        <w:spacing w:line="273" w:lineRule="exact"/>
      </w:pPr>
      <w:r>
        <w:t>выполнять</w:t>
      </w:r>
      <w:r>
        <w:rPr>
          <w:spacing w:val="-2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инструкции</w:t>
      </w:r>
      <w:r>
        <w:rPr>
          <w:spacing w:val="-2"/>
        </w:rPr>
        <w:t xml:space="preserve"> </w:t>
      </w:r>
      <w:r>
        <w:t>педагога;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принадлежностями;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признаков: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величина,</w:t>
      </w:r>
      <w:r>
        <w:rPr>
          <w:spacing w:val="-4"/>
          <w:sz w:val="24"/>
        </w:rPr>
        <w:t xml:space="preserve"> </w:t>
      </w:r>
      <w:r>
        <w:rPr>
          <w:sz w:val="24"/>
        </w:rPr>
        <w:t>цвет;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3"/>
        <w:ind w:left="364" w:hanging="145"/>
        <w:rPr>
          <w:sz w:val="24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 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оттенки;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0"/>
        </w:tabs>
        <w:ind w:left="359" w:hanging="140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ощупь</w:t>
      </w:r>
      <w:r>
        <w:rPr>
          <w:spacing w:val="2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предметов;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  <w:rPr>
          <w:sz w:val="24"/>
        </w:rPr>
      </w:pPr>
      <w:r>
        <w:rPr>
          <w:sz w:val="24"/>
        </w:rPr>
        <w:t>зрительно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неречевые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звуки;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0"/>
        </w:tabs>
        <w:spacing w:before="3"/>
        <w:ind w:left="359" w:hanging="140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и на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теле;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 суток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дней недели.</w:t>
      </w:r>
    </w:p>
    <w:p w:rsidR="00B830E9" w:rsidRDefault="008E4EB4">
      <w:pPr>
        <w:spacing w:before="2" w:line="275" w:lineRule="exact"/>
        <w:ind w:left="220"/>
        <w:rPr>
          <w:i/>
          <w:sz w:val="24"/>
        </w:rPr>
      </w:pPr>
      <w:r>
        <w:rPr>
          <w:i/>
          <w:sz w:val="24"/>
          <w:u w:val="single"/>
        </w:rPr>
        <w:t>Достаточный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B830E9" w:rsidRDefault="008E4EB4">
      <w:pPr>
        <w:pStyle w:val="a3"/>
        <w:spacing w:line="275" w:lineRule="exact"/>
      </w:pPr>
      <w:r>
        <w:t>-ориентироваться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сенсорные</w:t>
      </w:r>
      <w:r>
        <w:rPr>
          <w:spacing w:val="-2"/>
        </w:rPr>
        <w:t xml:space="preserve"> </w:t>
      </w:r>
      <w:r>
        <w:t>эталоны;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3"/>
        <w:ind w:left="364" w:hanging="145"/>
        <w:rPr>
          <w:sz w:val="24"/>
        </w:rPr>
      </w:pPr>
      <w:r>
        <w:rPr>
          <w:sz w:val="24"/>
        </w:rPr>
        <w:t>узнавать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  <w:rPr>
          <w:sz w:val="24"/>
        </w:rPr>
      </w:pP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5"/>
          <w:sz w:val="24"/>
        </w:rPr>
        <w:t xml:space="preserve"> </w:t>
      </w:r>
      <w:r>
        <w:rPr>
          <w:sz w:val="24"/>
        </w:rPr>
        <w:t>по форме,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-6"/>
          <w:sz w:val="24"/>
        </w:rPr>
        <w:t xml:space="preserve"> </w:t>
      </w:r>
      <w:r>
        <w:rPr>
          <w:sz w:val="24"/>
        </w:rPr>
        <w:t>цвету,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назначению;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сериационные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ряды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5"/>
        </w:tabs>
        <w:spacing w:before="2"/>
        <w:ind w:left="364" w:hanging="145"/>
        <w:rPr>
          <w:sz w:val="24"/>
        </w:rPr>
      </w:pPr>
      <w:r>
        <w:rPr>
          <w:sz w:val="24"/>
        </w:rPr>
        <w:t>практически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0"/>
        </w:tabs>
        <w:ind w:left="359" w:hanging="140"/>
        <w:rPr>
          <w:sz w:val="24"/>
        </w:rPr>
      </w:pPr>
      <w:r>
        <w:rPr>
          <w:sz w:val="24"/>
        </w:rPr>
        <w:t>описывать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 и</w:t>
      </w:r>
      <w:r>
        <w:rPr>
          <w:spacing w:val="-3"/>
          <w:sz w:val="24"/>
        </w:rPr>
        <w:t xml:space="preserve"> </w:t>
      </w:r>
      <w:r>
        <w:rPr>
          <w:sz w:val="24"/>
        </w:rPr>
        <w:t>пиктограмм;</w:t>
      </w:r>
    </w:p>
    <w:p w:rsidR="00B830E9" w:rsidRDefault="00B830E9">
      <w:pPr>
        <w:spacing w:line="275" w:lineRule="exact"/>
        <w:rPr>
          <w:sz w:val="24"/>
        </w:rPr>
        <w:sectPr w:rsidR="00B830E9">
          <w:pgSz w:w="11910" w:h="16840"/>
          <w:pgMar w:top="760" w:right="620" w:bottom="280" w:left="1480" w:header="720" w:footer="720" w:gutter="0"/>
          <w:cols w:space="720"/>
        </w:sectPr>
      </w:pPr>
    </w:p>
    <w:p w:rsidR="00B830E9" w:rsidRDefault="008E4EB4">
      <w:pPr>
        <w:pStyle w:val="a5"/>
        <w:numPr>
          <w:ilvl w:val="0"/>
          <w:numId w:val="3"/>
        </w:numPr>
        <w:tabs>
          <w:tab w:val="left" w:pos="446"/>
        </w:tabs>
        <w:spacing w:before="63" w:line="242" w:lineRule="auto"/>
        <w:ind w:right="233" w:firstLine="0"/>
        <w:rPr>
          <w:sz w:val="24"/>
        </w:rPr>
      </w:pPr>
      <w:r>
        <w:rPr>
          <w:sz w:val="24"/>
        </w:rPr>
        <w:lastRenderedPageBreak/>
        <w:t>различать</w:t>
      </w:r>
      <w:r>
        <w:rPr>
          <w:spacing w:val="17"/>
          <w:sz w:val="24"/>
        </w:rPr>
        <w:t xml:space="preserve"> </w:t>
      </w:r>
      <w:r>
        <w:rPr>
          <w:sz w:val="24"/>
        </w:rPr>
        <w:t>противоположно</w:t>
      </w:r>
      <w:r>
        <w:rPr>
          <w:spacing w:val="19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(самостоятельно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помощью);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0"/>
        </w:tabs>
        <w:spacing w:line="271" w:lineRule="exact"/>
        <w:ind w:left="359" w:hanging="140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событий;</w:t>
      </w:r>
    </w:p>
    <w:p w:rsidR="00B830E9" w:rsidRDefault="008E4EB4">
      <w:pPr>
        <w:pStyle w:val="a5"/>
        <w:numPr>
          <w:ilvl w:val="0"/>
          <w:numId w:val="3"/>
        </w:numPr>
        <w:tabs>
          <w:tab w:val="left" w:pos="360"/>
        </w:tabs>
        <w:spacing w:before="3"/>
        <w:ind w:left="359" w:hanging="140"/>
        <w:rPr>
          <w:sz w:val="24"/>
        </w:rPr>
      </w:pP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пространстве;</w:t>
      </w:r>
    </w:p>
    <w:p w:rsidR="00B830E9" w:rsidRDefault="008E4EB4">
      <w:pPr>
        <w:pStyle w:val="a3"/>
        <w:spacing w:line="275" w:lineRule="exact"/>
      </w:pPr>
      <w:r>
        <w:t>Формирование</w:t>
      </w:r>
      <w:r>
        <w:rPr>
          <w:spacing w:val="-4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11"/>
        </w:rPr>
        <w:t xml:space="preserve"> </w:t>
      </w:r>
      <w:r>
        <w:t>отсталостью.</w:t>
      </w:r>
    </w:p>
    <w:p w:rsidR="00B830E9" w:rsidRDefault="00B830E9">
      <w:pPr>
        <w:pStyle w:val="a3"/>
        <w:ind w:left="0"/>
      </w:pPr>
    </w:p>
    <w:p w:rsidR="00B830E9" w:rsidRDefault="008E4EB4">
      <w:pPr>
        <w:pStyle w:val="a3"/>
      </w:pPr>
      <w:r>
        <w:t>Программа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действий.</w:t>
      </w:r>
    </w:p>
    <w:p w:rsidR="00B830E9" w:rsidRDefault="008E4EB4">
      <w:pPr>
        <w:spacing w:before="3" w:line="275" w:lineRule="exact"/>
        <w:ind w:left="220"/>
        <w:rPr>
          <w:i/>
          <w:sz w:val="24"/>
        </w:rPr>
      </w:pPr>
      <w:r>
        <w:rPr>
          <w:i/>
          <w:sz w:val="24"/>
          <w:u w:val="single"/>
        </w:rPr>
        <w:t>- познавательных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учебных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действий:</w:t>
      </w:r>
    </w:p>
    <w:p w:rsidR="00B830E9" w:rsidRDefault="008E4EB4">
      <w:pPr>
        <w:pStyle w:val="a3"/>
        <w:spacing w:line="242" w:lineRule="auto"/>
      </w:pPr>
      <w:r>
        <w:t>-Ориентироваться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своей</w:t>
      </w:r>
      <w:r>
        <w:rPr>
          <w:spacing w:val="16"/>
        </w:rPr>
        <w:t xml:space="preserve"> </w:t>
      </w:r>
      <w:r>
        <w:t>системе</w:t>
      </w:r>
      <w:r>
        <w:rPr>
          <w:spacing w:val="14"/>
        </w:rPr>
        <w:t xml:space="preserve"> </w:t>
      </w:r>
      <w:r>
        <w:t>знаний:</w:t>
      </w:r>
      <w:r>
        <w:rPr>
          <w:spacing w:val="11"/>
        </w:rPr>
        <w:t xml:space="preserve"> </w:t>
      </w:r>
      <w:r>
        <w:t>отличать</w:t>
      </w:r>
      <w:r>
        <w:rPr>
          <w:spacing w:val="17"/>
        </w:rPr>
        <w:t xml:space="preserve"> </w:t>
      </w:r>
      <w:r>
        <w:t>новое</w:t>
      </w:r>
      <w:r>
        <w:rPr>
          <w:spacing w:val="9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уже</w:t>
      </w:r>
      <w:r>
        <w:rPr>
          <w:spacing w:val="15"/>
        </w:rPr>
        <w:t xml:space="preserve"> </w:t>
      </w:r>
      <w:r>
        <w:t>известного</w:t>
      </w:r>
      <w:r>
        <w:rPr>
          <w:spacing w:val="20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учителя.</w:t>
      </w:r>
    </w:p>
    <w:p w:rsidR="00B830E9" w:rsidRDefault="008E4EB4">
      <w:pPr>
        <w:pStyle w:val="a3"/>
        <w:spacing w:line="242" w:lineRule="auto"/>
      </w:pPr>
      <w:r>
        <w:t>-Добывать</w:t>
      </w:r>
      <w:r>
        <w:rPr>
          <w:spacing w:val="6"/>
        </w:rPr>
        <w:t xml:space="preserve"> </w:t>
      </w:r>
      <w:r>
        <w:t>новые</w:t>
      </w:r>
      <w:r>
        <w:rPr>
          <w:spacing w:val="3"/>
        </w:rPr>
        <w:t xml:space="preserve"> </w:t>
      </w:r>
      <w:r>
        <w:t>знания:</w:t>
      </w:r>
      <w:r>
        <w:rPr>
          <w:spacing w:val="4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ответы</w:t>
      </w:r>
      <w:r>
        <w:rPr>
          <w:spacing w:val="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вопросы,</w:t>
      </w:r>
      <w:r>
        <w:rPr>
          <w:spacing w:val="6"/>
        </w:rPr>
        <w:t xml:space="preserve"> </w:t>
      </w:r>
      <w:r>
        <w:t>используя</w:t>
      </w:r>
      <w:r>
        <w:rPr>
          <w:spacing w:val="8"/>
        </w:rPr>
        <w:t xml:space="preserve"> </w:t>
      </w:r>
      <w:r>
        <w:t>свой</w:t>
      </w:r>
      <w:r>
        <w:rPr>
          <w:spacing w:val="4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полученную от</w:t>
      </w:r>
      <w:r>
        <w:rPr>
          <w:spacing w:val="2"/>
        </w:rPr>
        <w:t xml:space="preserve"> </w:t>
      </w:r>
      <w:r>
        <w:t>учителя.</w:t>
      </w:r>
    </w:p>
    <w:p w:rsidR="00B830E9" w:rsidRDefault="008E4EB4">
      <w:pPr>
        <w:pStyle w:val="a3"/>
        <w:tabs>
          <w:tab w:val="left" w:pos="8377"/>
        </w:tabs>
        <w:spacing w:line="242" w:lineRule="auto"/>
        <w:ind w:right="230"/>
      </w:pPr>
      <w:r>
        <w:t>-Перерабатывать</w:t>
      </w:r>
      <w:r>
        <w:rPr>
          <w:spacing w:val="70"/>
        </w:rPr>
        <w:t xml:space="preserve"> </w:t>
      </w:r>
      <w:r>
        <w:t>полученную</w:t>
      </w:r>
      <w:r>
        <w:rPr>
          <w:spacing w:val="68"/>
        </w:rPr>
        <w:t xml:space="preserve"> </w:t>
      </w:r>
      <w:r>
        <w:t>информацию:</w:t>
      </w:r>
      <w:r>
        <w:rPr>
          <w:spacing w:val="65"/>
        </w:rPr>
        <w:t xml:space="preserve"> </w:t>
      </w:r>
      <w:r>
        <w:t>делать</w:t>
      </w:r>
      <w:r>
        <w:rPr>
          <w:spacing w:val="71"/>
        </w:rPr>
        <w:t xml:space="preserve"> </w:t>
      </w:r>
      <w:r>
        <w:t>выводы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результате</w:t>
      </w:r>
      <w:r>
        <w:tab/>
        <w:t>совместной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всего</w:t>
      </w:r>
      <w:r>
        <w:rPr>
          <w:spacing w:val="6"/>
        </w:rPr>
        <w:t xml:space="preserve"> </w:t>
      </w:r>
      <w:r>
        <w:t>класса.</w:t>
      </w:r>
    </w:p>
    <w:p w:rsidR="00B830E9" w:rsidRDefault="008E4EB4">
      <w:pPr>
        <w:pStyle w:val="a3"/>
        <w:spacing w:line="242" w:lineRule="auto"/>
      </w:pPr>
      <w:r>
        <w:t>-Перерабатывать</w:t>
      </w:r>
      <w:r>
        <w:rPr>
          <w:spacing w:val="41"/>
        </w:rPr>
        <w:t xml:space="preserve"> </w:t>
      </w:r>
      <w:r>
        <w:t>полученную</w:t>
      </w:r>
      <w:r>
        <w:rPr>
          <w:spacing w:val="39"/>
        </w:rPr>
        <w:t xml:space="preserve"> </w:t>
      </w:r>
      <w:r>
        <w:t>информацию:</w:t>
      </w:r>
      <w:r>
        <w:rPr>
          <w:spacing w:val="47"/>
        </w:rPr>
        <w:t xml:space="preserve"> </w:t>
      </w:r>
      <w:r>
        <w:t>сравнивать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группировать</w:t>
      </w:r>
      <w:r>
        <w:rPr>
          <w:spacing w:val="42"/>
        </w:rPr>
        <w:t xml:space="preserve"> </w:t>
      </w:r>
      <w:r>
        <w:t>геометрические</w:t>
      </w:r>
      <w:r>
        <w:rPr>
          <w:spacing w:val="-57"/>
        </w:rPr>
        <w:t xml:space="preserve"> </w:t>
      </w:r>
      <w:r>
        <w:t>фигуры,</w:t>
      </w:r>
      <w:r>
        <w:rPr>
          <w:spacing w:val="3"/>
        </w:rPr>
        <w:t xml:space="preserve"> </w:t>
      </w:r>
      <w:r>
        <w:t>эталоны</w:t>
      </w:r>
      <w:r>
        <w:rPr>
          <w:spacing w:val="-1"/>
        </w:rPr>
        <w:t xml:space="preserve"> </w:t>
      </w:r>
      <w:r>
        <w:t>цвета.</w:t>
      </w:r>
    </w:p>
    <w:p w:rsidR="00B830E9" w:rsidRDefault="00B830E9">
      <w:pPr>
        <w:pStyle w:val="a3"/>
        <w:spacing w:before="3"/>
        <w:ind w:left="0"/>
        <w:rPr>
          <w:sz w:val="22"/>
        </w:rPr>
      </w:pPr>
    </w:p>
    <w:p w:rsidR="00B830E9" w:rsidRDefault="008E4EB4">
      <w:pPr>
        <w:spacing w:line="275" w:lineRule="exact"/>
        <w:ind w:left="220"/>
        <w:rPr>
          <w:i/>
          <w:sz w:val="24"/>
        </w:rPr>
      </w:pPr>
      <w:r>
        <w:rPr>
          <w:i/>
          <w:sz w:val="24"/>
          <w:u w:val="single"/>
        </w:rPr>
        <w:t>- регулятивных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учебных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действий:</w:t>
      </w:r>
    </w:p>
    <w:p w:rsidR="00B830E9" w:rsidRDefault="008E4EB4">
      <w:pPr>
        <w:pStyle w:val="a3"/>
        <w:spacing w:line="275" w:lineRule="exact"/>
      </w:pPr>
      <w:r>
        <w:t>-Определять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деятельности</w:t>
      </w:r>
      <w:r>
        <w:rPr>
          <w:spacing w:val="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учителя.</w:t>
      </w:r>
    </w:p>
    <w:p w:rsidR="00B830E9" w:rsidRDefault="008E4EB4">
      <w:pPr>
        <w:pStyle w:val="a3"/>
        <w:spacing w:before="2" w:line="275" w:lineRule="exact"/>
      </w:pPr>
      <w:r>
        <w:t>-Проговаривать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действий.</w:t>
      </w:r>
    </w:p>
    <w:p w:rsidR="00B830E9" w:rsidRDefault="008E4EB4">
      <w:pPr>
        <w:pStyle w:val="a3"/>
        <w:spacing w:line="242" w:lineRule="auto"/>
      </w:pPr>
      <w:r>
        <w:t>-Учиться</w:t>
      </w:r>
      <w:r>
        <w:rPr>
          <w:spacing w:val="38"/>
        </w:rPr>
        <w:t xml:space="preserve"> </w:t>
      </w:r>
      <w:r>
        <w:t>высказывать</w:t>
      </w:r>
      <w:r>
        <w:rPr>
          <w:spacing w:val="41"/>
        </w:rPr>
        <w:t xml:space="preserve"> </w:t>
      </w:r>
      <w:r>
        <w:t>своё</w:t>
      </w:r>
      <w:r>
        <w:rPr>
          <w:spacing w:val="37"/>
        </w:rPr>
        <w:t xml:space="preserve"> </w:t>
      </w:r>
      <w:r>
        <w:t>предположение</w:t>
      </w:r>
      <w:r>
        <w:rPr>
          <w:spacing w:val="38"/>
        </w:rPr>
        <w:t xml:space="preserve"> </w:t>
      </w:r>
      <w:r>
        <w:t>(версию)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основе</w:t>
      </w:r>
      <w:r>
        <w:rPr>
          <w:spacing w:val="38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иллюстрацией</w:t>
      </w:r>
      <w:r>
        <w:rPr>
          <w:spacing w:val="-57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тетради.</w:t>
      </w:r>
    </w:p>
    <w:p w:rsidR="00B830E9" w:rsidRDefault="008E4EB4">
      <w:pPr>
        <w:pStyle w:val="a3"/>
        <w:spacing w:line="271" w:lineRule="exact"/>
      </w:pPr>
      <w:r>
        <w:t>-Учиться</w:t>
      </w:r>
      <w:r>
        <w:rPr>
          <w:spacing w:val="-3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предложенному</w:t>
      </w:r>
      <w:r>
        <w:rPr>
          <w:spacing w:val="-7"/>
        </w:rPr>
        <w:t xml:space="preserve"> </w:t>
      </w:r>
      <w:r>
        <w:t>учителем</w:t>
      </w:r>
      <w:r>
        <w:rPr>
          <w:spacing w:val="3"/>
        </w:rPr>
        <w:t xml:space="preserve"> </w:t>
      </w:r>
      <w:r>
        <w:t>плану.</w:t>
      </w:r>
    </w:p>
    <w:p w:rsidR="00B830E9" w:rsidRDefault="008E4EB4">
      <w:pPr>
        <w:pStyle w:val="a3"/>
        <w:spacing w:before="2" w:line="275" w:lineRule="exact"/>
      </w:pPr>
      <w:r>
        <w:t>-Учиться</w:t>
      </w:r>
      <w:r>
        <w:rPr>
          <w:spacing w:val="-5"/>
        </w:rPr>
        <w:t xml:space="preserve"> </w:t>
      </w:r>
      <w:r>
        <w:t>отличать</w:t>
      </w:r>
      <w:r>
        <w:rPr>
          <w:spacing w:val="-3"/>
        </w:rPr>
        <w:t xml:space="preserve"> </w:t>
      </w:r>
      <w:proofErr w:type="gramStart"/>
      <w:r>
        <w:t>верно</w:t>
      </w:r>
      <w:proofErr w:type="gramEnd"/>
      <w:r>
        <w:rPr>
          <w:spacing w:val="1"/>
        </w:rPr>
        <w:t xml:space="preserve"> </w:t>
      </w:r>
      <w:r>
        <w:t>выполненное</w:t>
      </w:r>
      <w:r>
        <w:rPr>
          <w:spacing w:val="-6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неверного.</w:t>
      </w:r>
    </w:p>
    <w:p w:rsidR="00B830E9" w:rsidRDefault="008E4EB4">
      <w:pPr>
        <w:pStyle w:val="a3"/>
        <w:spacing w:line="242" w:lineRule="auto"/>
      </w:pPr>
      <w:r>
        <w:t>-Учиться</w:t>
      </w:r>
      <w:r>
        <w:rPr>
          <w:spacing w:val="6"/>
        </w:rPr>
        <w:t xml:space="preserve"> </w:t>
      </w:r>
      <w:r>
        <w:t>совместно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учителем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другими</w:t>
      </w:r>
      <w:r>
        <w:rPr>
          <w:spacing w:val="7"/>
        </w:rPr>
        <w:t xml:space="preserve"> </w:t>
      </w:r>
      <w:r>
        <w:t>учениками</w:t>
      </w:r>
      <w:r>
        <w:rPr>
          <w:spacing w:val="7"/>
        </w:rPr>
        <w:t xml:space="preserve"> </w:t>
      </w:r>
      <w:r>
        <w:t>давать</w:t>
      </w:r>
      <w:r>
        <w:rPr>
          <w:spacing w:val="7"/>
        </w:rPr>
        <w:t xml:space="preserve"> </w:t>
      </w:r>
      <w:r>
        <w:t>эмоциональную</w:t>
      </w:r>
      <w:r>
        <w:rPr>
          <w:spacing w:val="4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товарищей.</w:t>
      </w:r>
    </w:p>
    <w:p w:rsidR="00B830E9" w:rsidRDefault="00B830E9">
      <w:pPr>
        <w:pStyle w:val="a3"/>
        <w:spacing w:before="7"/>
        <w:ind w:left="0"/>
        <w:rPr>
          <w:sz w:val="23"/>
        </w:rPr>
      </w:pPr>
    </w:p>
    <w:p w:rsidR="00B830E9" w:rsidRDefault="008E4EB4">
      <w:pPr>
        <w:spacing w:line="275" w:lineRule="exact"/>
        <w:ind w:left="220"/>
        <w:rPr>
          <w:i/>
          <w:sz w:val="24"/>
        </w:rPr>
      </w:pPr>
      <w:r>
        <w:rPr>
          <w:i/>
          <w:sz w:val="24"/>
          <w:u w:val="single"/>
        </w:rPr>
        <w:t>- коммуникативных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учебных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действий:</w:t>
      </w:r>
    </w:p>
    <w:p w:rsidR="00B830E9" w:rsidRDefault="008E4EB4">
      <w:pPr>
        <w:pStyle w:val="a3"/>
        <w:spacing w:line="242" w:lineRule="auto"/>
      </w:pPr>
      <w:r>
        <w:t>-Донести</w:t>
      </w:r>
      <w:r>
        <w:rPr>
          <w:spacing w:val="38"/>
        </w:rPr>
        <w:t xml:space="preserve"> </w:t>
      </w:r>
      <w:r>
        <w:t>свою</w:t>
      </w:r>
      <w:r>
        <w:rPr>
          <w:spacing w:val="35"/>
        </w:rPr>
        <w:t xml:space="preserve"> </w:t>
      </w:r>
      <w:r>
        <w:t>позицию</w:t>
      </w:r>
      <w:r>
        <w:rPr>
          <w:spacing w:val="35"/>
        </w:rPr>
        <w:t xml:space="preserve"> </w:t>
      </w:r>
      <w:r>
        <w:t>до</w:t>
      </w:r>
      <w:r>
        <w:rPr>
          <w:spacing w:val="42"/>
        </w:rPr>
        <w:t xml:space="preserve"> </w:t>
      </w:r>
      <w:r>
        <w:t>других:</w:t>
      </w:r>
      <w:r>
        <w:rPr>
          <w:spacing w:val="38"/>
        </w:rPr>
        <w:t xml:space="preserve"> </w:t>
      </w:r>
      <w:r>
        <w:t>оформлять</w:t>
      </w:r>
      <w:r>
        <w:rPr>
          <w:spacing w:val="38"/>
        </w:rPr>
        <w:t xml:space="preserve"> </w:t>
      </w:r>
      <w:r>
        <w:t>свою</w:t>
      </w:r>
      <w:r>
        <w:rPr>
          <w:spacing w:val="35"/>
        </w:rPr>
        <w:t xml:space="preserve"> </w:t>
      </w:r>
      <w:r>
        <w:t>мысль</w:t>
      </w:r>
      <w:r>
        <w:rPr>
          <w:spacing w:val="33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устной</w:t>
      </w:r>
      <w:r>
        <w:rPr>
          <w:spacing w:val="37"/>
        </w:rPr>
        <w:t xml:space="preserve"> </w:t>
      </w:r>
      <w:r>
        <w:t>форме</w:t>
      </w:r>
      <w:r>
        <w:rPr>
          <w:spacing w:val="32"/>
        </w:rPr>
        <w:t xml:space="preserve"> </w:t>
      </w:r>
      <w:r>
        <w:t>(на</w:t>
      </w:r>
      <w:r>
        <w:rPr>
          <w:spacing w:val="35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небольшого</w:t>
      </w:r>
      <w:r>
        <w:rPr>
          <w:spacing w:val="5"/>
        </w:rPr>
        <w:t xml:space="preserve"> </w:t>
      </w:r>
      <w:r>
        <w:t>текста).</w:t>
      </w:r>
    </w:p>
    <w:p w:rsidR="00B830E9" w:rsidRDefault="008E4EB4">
      <w:pPr>
        <w:pStyle w:val="a3"/>
        <w:spacing w:line="271" w:lineRule="exact"/>
      </w:pPr>
      <w:r>
        <w:t>-Слушать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других.</w:t>
      </w:r>
    </w:p>
    <w:p w:rsidR="00B830E9" w:rsidRDefault="008E4EB4">
      <w:pPr>
        <w:pStyle w:val="a3"/>
        <w:spacing w:before="2" w:line="275" w:lineRule="exact"/>
      </w:pPr>
      <w:r>
        <w:t>-Читать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пересказывать</w:t>
      </w:r>
      <w:r>
        <w:rPr>
          <w:spacing w:val="-2"/>
        </w:rPr>
        <w:t xml:space="preserve"> </w:t>
      </w:r>
      <w:r>
        <w:t>текст.</w:t>
      </w:r>
    </w:p>
    <w:p w:rsidR="00B830E9" w:rsidRDefault="008E4EB4">
      <w:pPr>
        <w:pStyle w:val="a3"/>
        <w:spacing w:line="275" w:lineRule="exact"/>
      </w:pPr>
      <w:r>
        <w:t>-Уметь</w:t>
      </w:r>
      <w:r>
        <w:rPr>
          <w:spacing w:val="-3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proofErr w:type="gramStart"/>
      <w:r>
        <w:t>ко</w:t>
      </w:r>
      <w:proofErr w:type="gramEnd"/>
      <w:r>
        <w:rPr>
          <w:spacing w:val="1"/>
        </w:rPr>
        <w:t xml:space="preserve"> </w:t>
      </w:r>
      <w:r>
        <w:t>взрослому</w:t>
      </w:r>
      <w:r>
        <w:rPr>
          <w:spacing w:val="-10"/>
        </w:rPr>
        <w:t xml:space="preserve"> </w:t>
      </w:r>
      <w:r>
        <w:t>за помощью.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2" w:line="240" w:lineRule="auto"/>
        <w:ind w:left="364" w:hanging="145"/>
        <w:rPr>
          <w:sz w:val="24"/>
        </w:rPr>
      </w:pP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правилах.</w:t>
      </w:r>
    </w:p>
    <w:p w:rsidR="00B830E9" w:rsidRDefault="00B830E9">
      <w:pPr>
        <w:pStyle w:val="a3"/>
        <w:spacing w:before="9"/>
        <w:ind w:left="0"/>
        <w:rPr>
          <w:sz w:val="30"/>
        </w:rPr>
      </w:pPr>
    </w:p>
    <w:p w:rsidR="00B830E9" w:rsidRDefault="008E4EB4">
      <w:pPr>
        <w:pStyle w:val="Heading1"/>
        <w:spacing w:before="0"/>
        <w:ind w:left="1431" w:right="1420"/>
        <w:jc w:val="center"/>
      </w:pPr>
      <w:r>
        <w:t>Содержание</w:t>
      </w:r>
      <w:r>
        <w:rPr>
          <w:spacing w:val="-3"/>
        </w:rPr>
        <w:t xml:space="preserve"> </w:t>
      </w:r>
      <w:r>
        <w:t>коррекционного</w:t>
      </w:r>
      <w:r>
        <w:rPr>
          <w:spacing w:val="-10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«Сенсорное</w:t>
      </w:r>
      <w:r>
        <w:rPr>
          <w:spacing w:val="-3"/>
        </w:rPr>
        <w:t xml:space="preserve"> </w:t>
      </w:r>
      <w:r>
        <w:t>развитие».</w:t>
      </w:r>
    </w:p>
    <w:p w:rsidR="00B830E9" w:rsidRDefault="008E4EB4">
      <w:pPr>
        <w:pStyle w:val="a3"/>
        <w:spacing w:before="238" w:line="275" w:lineRule="exact"/>
        <w:jc w:val="both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Обследование</w:t>
      </w:r>
      <w:r>
        <w:rPr>
          <w:spacing w:val="-5"/>
        </w:rPr>
        <w:t xml:space="preserve"> </w:t>
      </w:r>
      <w:r>
        <w:t>детей.</w:t>
      </w:r>
      <w:r>
        <w:rPr>
          <w:spacing w:val="-6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развития.</w:t>
      </w:r>
    </w:p>
    <w:p w:rsidR="00B830E9" w:rsidRDefault="008E4EB4">
      <w:pPr>
        <w:pStyle w:val="a3"/>
        <w:ind w:right="225"/>
        <w:jc w:val="both"/>
      </w:pPr>
      <w:r>
        <w:t>Раздел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proofErr w:type="gramStart"/>
      <w:r>
        <w:t>«Зрительное восприятие» -</w:t>
      </w:r>
      <w:r>
        <w:rPr>
          <w:spacing w:val="1"/>
        </w:rPr>
        <w:t xml:space="preserve"> </w:t>
      </w:r>
      <w:r>
        <w:t>диагностика на начало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неподвижном</w:t>
      </w:r>
      <w:r>
        <w:rPr>
          <w:spacing w:val="1"/>
        </w:rPr>
        <w:t xml:space="preserve"> </w:t>
      </w:r>
      <w:r>
        <w:t>светящемся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неподвижном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расположенном</w:t>
      </w:r>
      <w:r>
        <w:rPr>
          <w:spacing w:val="1"/>
        </w:rPr>
        <w:t xml:space="preserve"> </w:t>
      </w:r>
      <w:r>
        <w:t>напротив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взглядом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движущимся,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расположенным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прослеживание взглядом за движущимся удаленным объектом, основные цвета: красный,</w:t>
      </w:r>
      <w:r>
        <w:rPr>
          <w:spacing w:val="1"/>
        </w:rPr>
        <w:t xml:space="preserve"> </w:t>
      </w:r>
      <w:r>
        <w:t>желтый, основные цвета: синий, зеленый, ахроматические цвета: белый, черный, серый,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-1"/>
        </w:rPr>
        <w:t xml:space="preserve"> </w:t>
      </w:r>
      <w:r>
        <w:t>цвета: розовый,</w:t>
      </w:r>
      <w:r>
        <w:rPr>
          <w:spacing w:val="-2"/>
        </w:rPr>
        <w:t xml:space="preserve"> </w:t>
      </w:r>
      <w:r>
        <w:t>оранжевый,</w:t>
      </w:r>
      <w:r>
        <w:rPr>
          <w:spacing w:val="54"/>
        </w:rPr>
        <w:t xml:space="preserve"> </w:t>
      </w:r>
      <w:r>
        <w:t>голубой,</w:t>
      </w:r>
      <w:r>
        <w:rPr>
          <w:spacing w:val="2"/>
        </w:rPr>
        <w:t xml:space="preserve"> </w:t>
      </w:r>
      <w:r>
        <w:t>фиолетовый,</w:t>
      </w:r>
      <w:r>
        <w:rPr>
          <w:spacing w:val="-3"/>
        </w:rPr>
        <w:t xml:space="preserve"> </w:t>
      </w:r>
      <w:r>
        <w:t>коричневый.</w:t>
      </w:r>
      <w:proofErr w:type="gramEnd"/>
    </w:p>
    <w:p w:rsidR="00B830E9" w:rsidRDefault="008E4EB4">
      <w:pPr>
        <w:pStyle w:val="a3"/>
        <w:spacing w:before="2"/>
        <w:ind w:right="218"/>
        <w:jc w:val="both"/>
      </w:pPr>
      <w:r>
        <w:t xml:space="preserve">Раздел 3. </w:t>
      </w:r>
      <w:proofErr w:type="gramStart"/>
      <w:r>
        <w:t>«Слуховое восприятие» - звуковые понятия: громко – тихо, бытовые шумы и</w:t>
      </w:r>
      <w:r>
        <w:rPr>
          <w:spacing w:val="1"/>
        </w:rPr>
        <w:t xml:space="preserve"> </w:t>
      </w:r>
      <w:r>
        <w:t>звуки природы, музыкальные звуки, высокие и низкие звуки, звуковые понятия: далеко –</w:t>
      </w:r>
      <w:r>
        <w:rPr>
          <w:spacing w:val="1"/>
        </w:rPr>
        <w:t xml:space="preserve"> </w:t>
      </w:r>
      <w:r>
        <w:t>близко, соотнесение звука с его источником, дидактические игры на слуховое восприятие,</w:t>
      </w:r>
      <w:r>
        <w:rPr>
          <w:spacing w:val="1"/>
        </w:rPr>
        <w:t xml:space="preserve"> </w:t>
      </w:r>
      <w:r>
        <w:t>дифференцировка звуков шумовых и музыкальных инструментов (погремушка, барабан,</w:t>
      </w:r>
      <w:r>
        <w:rPr>
          <w:spacing w:val="1"/>
        </w:rPr>
        <w:t xml:space="preserve"> </w:t>
      </w:r>
      <w:r>
        <w:t>колокольчик,</w:t>
      </w:r>
      <w:r>
        <w:rPr>
          <w:spacing w:val="1"/>
        </w:rPr>
        <w:t xml:space="preserve"> </w:t>
      </w:r>
      <w:r>
        <w:t>бубен,</w:t>
      </w:r>
      <w:r>
        <w:rPr>
          <w:spacing w:val="1"/>
        </w:rPr>
        <w:t xml:space="preserve"> </w:t>
      </w:r>
      <w:r>
        <w:t>гармошка,</w:t>
      </w:r>
      <w:r>
        <w:rPr>
          <w:spacing w:val="1"/>
        </w:rPr>
        <w:t xml:space="preserve"> </w:t>
      </w:r>
      <w:r>
        <w:t>ложки),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громкости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длительности (шумы, музыкальные и речевые звуки), различение мелодии по характеру</w:t>
      </w:r>
      <w:r>
        <w:rPr>
          <w:spacing w:val="1"/>
        </w:rPr>
        <w:t xml:space="preserve"> </w:t>
      </w:r>
      <w:r>
        <w:t>(веселая,</w:t>
      </w:r>
      <w:r>
        <w:rPr>
          <w:spacing w:val="1"/>
        </w:rPr>
        <w:t xml:space="preserve"> </w:t>
      </w:r>
      <w:r>
        <w:t>грустная</w:t>
      </w:r>
      <w:proofErr w:type="gramEnd"/>
      <w:r>
        <w:t>),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голосу</w:t>
      </w:r>
      <w:r>
        <w:rPr>
          <w:spacing w:val="1"/>
        </w:rPr>
        <w:t xml:space="preserve"> </w:t>
      </w:r>
      <w:r>
        <w:t>знакомых</w:t>
      </w:r>
      <w:r>
        <w:rPr>
          <w:spacing w:val="-4"/>
        </w:rPr>
        <w:t xml:space="preserve"> </w:t>
      </w:r>
      <w:r>
        <w:t>людей.</w:t>
      </w:r>
    </w:p>
    <w:p w:rsidR="00B830E9" w:rsidRDefault="00B830E9">
      <w:pPr>
        <w:jc w:val="both"/>
        <w:sectPr w:rsidR="00B830E9">
          <w:pgSz w:w="11910" w:h="16840"/>
          <w:pgMar w:top="760" w:right="620" w:bottom="280" w:left="1480" w:header="720" w:footer="720" w:gutter="0"/>
          <w:cols w:space="720"/>
        </w:sectPr>
      </w:pPr>
    </w:p>
    <w:p w:rsidR="00B830E9" w:rsidRDefault="008E4EB4">
      <w:pPr>
        <w:pStyle w:val="a3"/>
        <w:spacing w:before="63"/>
        <w:ind w:right="223"/>
        <w:jc w:val="both"/>
      </w:pPr>
      <w:r>
        <w:lastRenderedPageBreak/>
        <w:t xml:space="preserve">Раздел 4. </w:t>
      </w:r>
      <w:proofErr w:type="gramStart"/>
      <w:r>
        <w:t>«Кинестетическое восприятие» - выполнение движений и поз головы по показу,</w:t>
      </w:r>
      <w:r>
        <w:rPr>
          <w:spacing w:val="1"/>
        </w:rPr>
        <w:t xml:space="preserve"> </w:t>
      </w:r>
      <w:r>
        <w:t>вербализация собственных ощущений, движения и позы верхних и нижних конечностей,</w:t>
      </w:r>
      <w:r>
        <w:rPr>
          <w:spacing w:val="1"/>
        </w:rPr>
        <w:t xml:space="preserve"> </w:t>
      </w:r>
      <w:r>
        <w:t>выразительность движений, горизонтальное (вертикальное) положение тела, вербализация</w:t>
      </w:r>
      <w:r>
        <w:rPr>
          <w:spacing w:val="-57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ощущений,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</w:t>
      </w:r>
      <w:r>
        <w:rPr>
          <w:spacing w:val="1"/>
        </w:rPr>
        <w:t xml:space="preserve"> </w:t>
      </w:r>
      <w:r>
        <w:t>(повадки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явления), игры на копирование поз и движений ведущего, различение материалов (дерево,</w:t>
      </w:r>
      <w:r>
        <w:rPr>
          <w:spacing w:val="-57"/>
        </w:rPr>
        <w:t xml:space="preserve"> </w:t>
      </w:r>
      <w:r>
        <w:t>металл,</w:t>
      </w:r>
      <w:r>
        <w:rPr>
          <w:spacing w:val="1"/>
        </w:rPr>
        <w:t xml:space="preserve"> </w:t>
      </w:r>
      <w:r>
        <w:t>клейстер,</w:t>
      </w:r>
      <w:r>
        <w:rPr>
          <w:spacing w:val="1"/>
        </w:rPr>
        <w:t xml:space="preserve"> </w:t>
      </w:r>
      <w:r>
        <w:t>крупа,</w:t>
      </w:r>
      <w:r>
        <w:rPr>
          <w:spacing w:val="1"/>
        </w:rPr>
        <w:t xml:space="preserve"> </w:t>
      </w:r>
      <w:r>
        <w:t>вода),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(холодный,</w:t>
      </w:r>
      <w:r>
        <w:rPr>
          <w:spacing w:val="1"/>
        </w:rPr>
        <w:t xml:space="preserve"> </w:t>
      </w:r>
      <w:r>
        <w:t>горячий),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(лето,</w:t>
      </w:r>
      <w:r>
        <w:rPr>
          <w:spacing w:val="1"/>
        </w:rPr>
        <w:t xml:space="preserve"> </w:t>
      </w:r>
      <w:r>
        <w:t>зима</w:t>
      </w:r>
      <w:proofErr w:type="gramEnd"/>
      <w:r>
        <w:t>),</w:t>
      </w:r>
      <w:r>
        <w:rPr>
          <w:spacing w:val="1"/>
        </w:rPr>
        <w:t xml:space="preserve"> </w:t>
      </w:r>
      <w:r>
        <w:t>(</w:t>
      </w:r>
      <w:proofErr w:type="gramStart"/>
      <w:r>
        <w:t>жаркое,</w:t>
      </w:r>
      <w:r>
        <w:rPr>
          <w:spacing w:val="1"/>
        </w:rPr>
        <w:t xml:space="preserve"> </w:t>
      </w:r>
      <w:r>
        <w:t>холодная),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фактуре (гладкий, шероховатый), различение материалов по влажности (мокрый, сухой),</w:t>
      </w:r>
      <w:r>
        <w:rPr>
          <w:spacing w:val="1"/>
        </w:rPr>
        <w:t xml:space="preserve"> </w:t>
      </w:r>
      <w:r>
        <w:t>различение материалов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вязкости</w:t>
      </w:r>
      <w:r>
        <w:rPr>
          <w:spacing w:val="-2"/>
        </w:rPr>
        <w:t xml:space="preserve"> </w:t>
      </w:r>
      <w:r>
        <w:t>(жидкий,</w:t>
      </w:r>
      <w:r>
        <w:rPr>
          <w:spacing w:val="-1"/>
        </w:rPr>
        <w:t xml:space="preserve"> </w:t>
      </w:r>
      <w:r>
        <w:t>густой).</w:t>
      </w:r>
      <w:proofErr w:type="gramEnd"/>
    </w:p>
    <w:p w:rsidR="00B830E9" w:rsidRDefault="008E4EB4">
      <w:pPr>
        <w:pStyle w:val="a3"/>
        <w:spacing w:before="3"/>
        <w:ind w:right="223"/>
        <w:jc w:val="both"/>
      </w:pPr>
      <w:r>
        <w:t>Раздел 5. «Восприятие запаха и вкуса» - знакомство с характерными запахами отдельных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запахов,</w:t>
      </w:r>
      <w:r>
        <w:rPr>
          <w:spacing w:val="1"/>
        </w:rPr>
        <w:t xml:space="preserve"> </w:t>
      </w:r>
      <w:r>
        <w:t>ароматы</w:t>
      </w:r>
      <w:r>
        <w:rPr>
          <w:spacing w:val="1"/>
        </w:rPr>
        <w:t xml:space="preserve"> </w:t>
      </w:r>
      <w:r>
        <w:t>(парфюмерные,</w:t>
      </w:r>
      <w:r>
        <w:rPr>
          <w:spacing w:val="1"/>
        </w:rPr>
        <w:t xml:space="preserve"> </w:t>
      </w:r>
      <w:r>
        <w:t>цветочные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Контрастные</w:t>
      </w:r>
      <w:r>
        <w:rPr>
          <w:spacing w:val="1"/>
        </w:rPr>
        <w:t xml:space="preserve"> </w:t>
      </w:r>
      <w:r>
        <w:t xml:space="preserve">ароматы (резкий – мягкий, свежий – испорченный). </w:t>
      </w:r>
      <w:proofErr w:type="gramStart"/>
      <w:r>
        <w:t>Вкусовые качества (сладкое – горькое,</w:t>
      </w:r>
      <w:r>
        <w:rPr>
          <w:spacing w:val="-57"/>
        </w:rPr>
        <w:t xml:space="preserve"> </w:t>
      </w:r>
      <w:r>
        <w:t>сырое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варёное),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вкусовых</w:t>
      </w:r>
      <w:r>
        <w:rPr>
          <w:spacing w:val="1"/>
        </w:rPr>
        <w:t xml:space="preserve"> </w:t>
      </w:r>
      <w:r>
        <w:t>ощущений..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основных</w:t>
      </w:r>
      <w:r>
        <w:rPr>
          <w:spacing w:val="23"/>
        </w:rPr>
        <w:t xml:space="preserve"> </w:t>
      </w:r>
      <w:r>
        <w:t>вкусовых</w:t>
      </w:r>
      <w:r>
        <w:rPr>
          <w:spacing w:val="23"/>
        </w:rPr>
        <w:t xml:space="preserve"> </w:t>
      </w:r>
      <w:r>
        <w:t>качеств</w:t>
      </w:r>
      <w:r>
        <w:rPr>
          <w:spacing w:val="30"/>
        </w:rPr>
        <w:t xml:space="preserve"> </w:t>
      </w:r>
      <w:r>
        <w:t>продуктов,</w:t>
      </w:r>
      <w:r>
        <w:rPr>
          <w:spacing w:val="29"/>
        </w:rPr>
        <w:t xml:space="preserve"> </w:t>
      </w:r>
      <w:r>
        <w:t>дифференцировка</w:t>
      </w:r>
      <w:r>
        <w:rPr>
          <w:spacing w:val="27"/>
        </w:rPr>
        <w:t xml:space="preserve"> </w:t>
      </w:r>
      <w:r>
        <w:t>вкусовых</w:t>
      </w:r>
      <w:r>
        <w:rPr>
          <w:spacing w:val="24"/>
        </w:rPr>
        <w:t xml:space="preserve"> </w:t>
      </w:r>
      <w:r>
        <w:t>ощущений</w:t>
      </w:r>
      <w:r>
        <w:rPr>
          <w:spacing w:val="27"/>
        </w:rPr>
        <w:t xml:space="preserve"> </w:t>
      </w:r>
      <w:r>
        <w:t>(сладкий</w:t>
      </w:r>
      <w:proofErr w:type="gramEnd"/>
    </w:p>
    <w:p w:rsidR="00B830E9" w:rsidRDefault="008E4EB4">
      <w:pPr>
        <w:pStyle w:val="a3"/>
        <w:spacing w:before="3" w:line="237" w:lineRule="auto"/>
        <w:ind w:right="2165"/>
        <w:jc w:val="both"/>
      </w:pPr>
      <w:proofErr w:type="gramStart"/>
      <w:r>
        <w:t>— слаще, кислый — кислее), диагностика на конец учебного года.</w:t>
      </w:r>
      <w:proofErr w:type="gramEnd"/>
      <w:r>
        <w:rPr>
          <w:spacing w:val="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Обследование</w:t>
      </w:r>
      <w:r>
        <w:rPr>
          <w:spacing w:val="-4"/>
        </w:rPr>
        <w:t xml:space="preserve"> </w:t>
      </w:r>
      <w:r>
        <w:t>детей.</w:t>
      </w:r>
      <w:r>
        <w:rPr>
          <w:spacing w:val="-6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итогового</w:t>
      </w:r>
      <w:r>
        <w:rPr>
          <w:spacing w:val="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развития.</w:t>
      </w:r>
    </w:p>
    <w:p w:rsidR="00B830E9" w:rsidRDefault="00B830E9">
      <w:pPr>
        <w:pStyle w:val="a3"/>
        <w:ind w:left="0"/>
        <w:rPr>
          <w:sz w:val="26"/>
        </w:rPr>
      </w:pPr>
    </w:p>
    <w:p w:rsidR="00B830E9" w:rsidRDefault="00B830E9">
      <w:pPr>
        <w:pStyle w:val="a3"/>
        <w:spacing w:before="9"/>
        <w:ind w:left="0"/>
        <w:rPr>
          <w:sz w:val="22"/>
        </w:rPr>
      </w:pPr>
    </w:p>
    <w:p w:rsidR="00B830E9" w:rsidRDefault="008E4EB4">
      <w:pPr>
        <w:pStyle w:val="Heading1"/>
        <w:spacing w:before="1" w:line="278" w:lineRule="auto"/>
        <w:ind w:left="1382" w:hanging="870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коррекционного</w:t>
      </w:r>
      <w:r>
        <w:rPr>
          <w:spacing w:val="-7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определением</w:t>
      </w:r>
      <w:r>
        <w:rPr>
          <w:spacing w:val="-4"/>
        </w:rPr>
        <w:t xml:space="preserve"> </w:t>
      </w:r>
      <w:r>
        <w:t>видов</w:t>
      </w:r>
      <w:r>
        <w:rPr>
          <w:spacing w:val="-6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 w:rsidR="00845A95">
        <w:t xml:space="preserve">1 </w:t>
      </w:r>
      <w:r>
        <w:rPr>
          <w:spacing w:val="1"/>
        </w:rPr>
        <w:t xml:space="preserve"> </w:t>
      </w:r>
      <w:r>
        <w:t>классе (Вариант</w:t>
      </w:r>
      <w:r>
        <w:rPr>
          <w:spacing w:val="2"/>
        </w:rPr>
        <w:t xml:space="preserve"> </w:t>
      </w:r>
      <w:r>
        <w:t>2).</w:t>
      </w: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ind w:left="0"/>
        <w:rPr>
          <w:b/>
          <w:sz w:val="20"/>
        </w:rPr>
      </w:pPr>
    </w:p>
    <w:p w:rsidR="00B830E9" w:rsidRDefault="00B830E9">
      <w:pPr>
        <w:pStyle w:val="a3"/>
        <w:spacing w:before="1" w:after="1"/>
        <w:ind w:left="0"/>
        <w:rPr>
          <w:b/>
          <w:sz w:val="2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520"/>
        <w:gridCol w:w="5494"/>
      </w:tblGrid>
      <w:tr w:rsidR="00B830E9">
        <w:trPr>
          <w:trHeight w:val="551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74" w:lineRule="exact"/>
              <w:ind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B830E9">
        <w:trPr>
          <w:trHeight w:val="345"/>
        </w:trPr>
        <w:tc>
          <w:tcPr>
            <w:tcW w:w="9576" w:type="dxa"/>
            <w:gridSpan w:val="3"/>
          </w:tcPr>
          <w:p w:rsidR="00B830E9" w:rsidRDefault="008E4EB4">
            <w:pPr>
              <w:pStyle w:val="TableParagraph"/>
              <w:spacing w:before="63" w:line="261" w:lineRule="exact"/>
              <w:ind w:left="89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развития».</w:t>
            </w:r>
          </w:p>
        </w:tc>
      </w:tr>
      <w:tr w:rsidR="00B830E9">
        <w:trPr>
          <w:trHeight w:val="277"/>
        </w:trPr>
        <w:tc>
          <w:tcPr>
            <w:tcW w:w="562" w:type="dxa"/>
          </w:tcPr>
          <w:p w:rsidR="00B830E9" w:rsidRDefault="008E4EB4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B830E9">
        <w:trPr>
          <w:trHeight w:val="275"/>
        </w:trPr>
        <w:tc>
          <w:tcPr>
            <w:tcW w:w="562" w:type="dxa"/>
            <w:tcBorders>
              <w:bottom w:val="single" w:sz="6" w:space="0" w:color="000000"/>
            </w:tcBorders>
          </w:tcPr>
          <w:p w:rsidR="00B830E9" w:rsidRDefault="008E4EB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20" w:type="dxa"/>
            <w:tcBorders>
              <w:bottom w:val="single" w:sz="6" w:space="0" w:color="000000"/>
            </w:tcBorders>
          </w:tcPr>
          <w:p w:rsidR="00B830E9" w:rsidRDefault="008E4EB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5494" w:type="dxa"/>
            <w:tcBorders>
              <w:bottom w:val="single" w:sz="6" w:space="0" w:color="000000"/>
            </w:tcBorders>
          </w:tcPr>
          <w:p w:rsidR="00B830E9" w:rsidRDefault="008E4EB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B830E9">
        <w:trPr>
          <w:trHeight w:val="270"/>
        </w:trPr>
        <w:tc>
          <w:tcPr>
            <w:tcW w:w="9576" w:type="dxa"/>
            <w:gridSpan w:val="3"/>
            <w:tcBorders>
              <w:top w:val="single" w:sz="6" w:space="0" w:color="000000"/>
            </w:tcBorders>
          </w:tcPr>
          <w:p w:rsidR="00B830E9" w:rsidRDefault="008E4EB4">
            <w:pPr>
              <w:pStyle w:val="TableParagraph"/>
              <w:spacing w:line="251" w:lineRule="exact"/>
              <w:ind w:left="2638" w:right="2624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 «Зрительное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восприятие».</w:t>
            </w:r>
          </w:p>
        </w:tc>
      </w:tr>
      <w:tr w:rsidR="00B830E9">
        <w:trPr>
          <w:trHeight w:val="1382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204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z w:val="24"/>
              </w:rPr>
              <w:tab/>
              <w:t>поверхности: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гладкий</w:t>
            </w:r>
            <w:proofErr w:type="gram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шероховатый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B830E9" w:rsidRDefault="008E4EB4"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тактильное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ежиком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коробочка»,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мешочек»</w:t>
            </w:r>
          </w:p>
        </w:tc>
      </w:tr>
      <w:tr w:rsidR="00B830E9">
        <w:trPr>
          <w:trHeight w:val="1377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204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z w:val="24"/>
              </w:rPr>
              <w:tab/>
              <w:t>поверхности: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гладкий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шероховатый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830E9" w:rsidRDefault="008E4EB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предметами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мячами, ежиком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мешочек»</w:t>
            </w:r>
          </w:p>
        </w:tc>
      </w:tr>
      <w:tr w:rsidR="00B830E9">
        <w:trPr>
          <w:trHeight w:val="551"/>
        </w:trPr>
        <w:tc>
          <w:tcPr>
            <w:tcW w:w="562" w:type="dxa"/>
          </w:tcPr>
          <w:p w:rsidR="00B830E9" w:rsidRDefault="004345CE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2163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зрительного</w:t>
            </w:r>
            <w:proofErr w:type="gramEnd"/>
          </w:p>
          <w:p w:rsidR="00B830E9" w:rsidRDefault="008E4EB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внимания,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подражания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Познавательная,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ра-бота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  <w:p w:rsidR="00B830E9" w:rsidRDefault="008E4EB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картинным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материалом)</w:t>
            </w:r>
          </w:p>
        </w:tc>
      </w:tr>
      <w:tr w:rsidR="00B830E9">
        <w:trPr>
          <w:trHeight w:val="1382"/>
        </w:trPr>
        <w:tc>
          <w:tcPr>
            <w:tcW w:w="562" w:type="dxa"/>
          </w:tcPr>
          <w:p w:rsidR="00B830E9" w:rsidRDefault="004345CE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</w:p>
          <w:p w:rsidR="00B830E9" w:rsidRDefault="008E4EB4">
            <w:pPr>
              <w:pStyle w:val="TableParagraph"/>
              <w:tabs>
                <w:tab w:val="left" w:pos="1506"/>
                <w:tab w:val="left" w:pos="2925"/>
                <w:tab w:val="left" w:pos="434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z w:val="24"/>
              </w:rPr>
              <w:tab/>
              <w:t>зонтики»,</w:t>
            </w:r>
            <w:r>
              <w:rPr>
                <w:sz w:val="24"/>
              </w:rPr>
              <w:tab/>
              <w:t>«Цветные</w:t>
            </w:r>
            <w:r>
              <w:rPr>
                <w:sz w:val="24"/>
              </w:rPr>
              <w:tab/>
              <w:t>варежки»,</w:t>
            </w:r>
          </w:p>
          <w:p w:rsidR="00B830E9" w:rsidRDefault="008E4EB4">
            <w:pPr>
              <w:pStyle w:val="TableParagraph"/>
              <w:spacing w:line="278" w:lineRule="exact"/>
              <w:ind w:right="92"/>
              <w:rPr>
                <w:sz w:val="24"/>
              </w:rPr>
            </w:pPr>
            <w:r>
              <w:rPr>
                <w:sz w:val="24"/>
              </w:rPr>
              <w:t>«Кораблики»,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Матрешкины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бусы»,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«разложи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цвету»</w:t>
            </w:r>
          </w:p>
        </w:tc>
      </w:tr>
      <w:tr w:rsidR="00B830E9">
        <w:trPr>
          <w:trHeight w:val="551"/>
        </w:trPr>
        <w:tc>
          <w:tcPr>
            <w:tcW w:w="562" w:type="dxa"/>
          </w:tcPr>
          <w:p w:rsidR="00B830E9" w:rsidRDefault="004345CE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Размытые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</w:tr>
      <w:tr w:rsidR="00B830E9">
        <w:trPr>
          <w:trHeight w:val="1382"/>
        </w:trPr>
        <w:tc>
          <w:tcPr>
            <w:tcW w:w="562" w:type="dxa"/>
          </w:tcPr>
          <w:p w:rsidR="00B830E9" w:rsidRDefault="004345CE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2552"/>
              </w:tabs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навыков</w:t>
            </w:r>
          </w:p>
          <w:p w:rsidR="00B830E9" w:rsidRDefault="008E4EB4">
            <w:pPr>
              <w:pStyle w:val="TableParagraph"/>
              <w:tabs>
                <w:tab w:val="left" w:pos="227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(обследование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педагога).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«Разрезные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изображения»,</w:t>
            </w:r>
          </w:p>
          <w:p w:rsidR="00B830E9" w:rsidRDefault="008E4EB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«Запомни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нарисуй»,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букву».</w:t>
            </w:r>
          </w:p>
        </w:tc>
      </w:tr>
      <w:tr w:rsidR="00B830E9">
        <w:trPr>
          <w:trHeight w:val="825"/>
        </w:trPr>
        <w:tc>
          <w:tcPr>
            <w:tcW w:w="562" w:type="dxa"/>
          </w:tcPr>
          <w:p w:rsidR="00B830E9" w:rsidRDefault="004345CE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1333"/>
                <w:tab w:val="left" w:pos="2943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отличительных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z w:val="24"/>
              </w:rPr>
              <w:tab/>
              <w:t>признаков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двух</w:t>
            </w:r>
          </w:p>
          <w:p w:rsidR="00B830E9" w:rsidRDefault="008E4E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«Сравни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предметы»,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отличия»,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«Парные изображения».</w:t>
            </w:r>
          </w:p>
        </w:tc>
      </w:tr>
      <w:tr w:rsidR="00B830E9">
        <w:trPr>
          <w:trHeight w:val="1108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4345CE">
              <w:rPr>
                <w:b/>
                <w:sz w:val="24"/>
              </w:rPr>
              <w:t>0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1678"/>
                <w:tab w:val="left" w:pos="3188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композиций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графомоторные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скоординированность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B830E9" w:rsidRDefault="008E4EB4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зрительно-моторной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</w:tc>
      </w:tr>
      <w:tr w:rsidR="00B830E9">
        <w:trPr>
          <w:trHeight w:val="1104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4345CE">
              <w:rPr>
                <w:b/>
                <w:sz w:val="24"/>
              </w:rPr>
              <w:t>1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1678"/>
                <w:tab w:val="left" w:pos="3188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композиций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tabs>
                <w:tab w:val="left" w:pos="1865"/>
                <w:tab w:val="left" w:pos="1980"/>
                <w:tab w:val="left" w:pos="2560"/>
                <w:tab w:val="left" w:pos="3062"/>
                <w:tab w:val="left" w:pos="3808"/>
                <w:tab w:val="left" w:pos="4414"/>
                <w:tab w:val="left" w:pos="5256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мелкую</w:t>
            </w:r>
            <w:r>
              <w:rPr>
                <w:sz w:val="24"/>
              </w:rPr>
              <w:tab/>
              <w:t>моторику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графомоторные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навыки:</w:t>
            </w:r>
            <w:r>
              <w:rPr>
                <w:sz w:val="24"/>
              </w:rPr>
              <w:tab/>
              <w:t>плавность,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точность,</w:t>
            </w:r>
          </w:p>
          <w:p w:rsidR="00B830E9" w:rsidRDefault="008E4EB4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скоординированность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зрительно-моторной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</w:tc>
      </w:tr>
      <w:tr w:rsidR="00B830E9">
        <w:trPr>
          <w:trHeight w:val="551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4345CE">
              <w:rPr>
                <w:b/>
                <w:sz w:val="24"/>
              </w:rPr>
              <w:t>2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2163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подражания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37" w:lineRule="auto"/>
              <w:ind w:right="87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ра-бота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предметами)</w:t>
            </w:r>
          </w:p>
        </w:tc>
      </w:tr>
      <w:tr w:rsidR="00B830E9">
        <w:trPr>
          <w:trHeight w:val="825"/>
        </w:trPr>
        <w:tc>
          <w:tcPr>
            <w:tcW w:w="562" w:type="dxa"/>
          </w:tcPr>
          <w:p w:rsidR="00B830E9" w:rsidRDefault="004345CE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1395"/>
                <w:tab w:val="left" w:pos="2426"/>
                <w:tab w:val="left" w:pos="2930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Зрительное восприятие.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z w:val="24"/>
              </w:rPr>
              <w:tab/>
              <w:t>взгляда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лице</w:t>
            </w:r>
          </w:p>
          <w:p w:rsidR="00B830E9" w:rsidRDefault="008E4E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носу</w:t>
            </w:r>
          </w:p>
          <w:p w:rsidR="00B830E9" w:rsidRDefault="008E4EB4">
            <w:pPr>
              <w:pStyle w:val="TableParagraph"/>
              <w:tabs>
                <w:tab w:val="left" w:pos="498"/>
                <w:tab w:val="left" w:pos="1769"/>
                <w:tab w:val="left" w:pos="3682"/>
                <w:tab w:val="left" w:pos="444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клоуна?»,</w:t>
            </w:r>
            <w:r>
              <w:rPr>
                <w:sz w:val="24"/>
              </w:rPr>
              <w:tab/>
              <w:t>рассматривание</w:t>
            </w:r>
            <w:r>
              <w:rPr>
                <w:sz w:val="24"/>
              </w:rPr>
              <w:tab/>
              <w:t>лица</w:t>
            </w:r>
            <w:r>
              <w:rPr>
                <w:sz w:val="24"/>
              </w:rPr>
              <w:tab/>
              <w:t>педагога,</w:t>
            </w:r>
          </w:p>
          <w:p w:rsidR="00B830E9" w:rsidRDefault="008E4EB4">
            <w:pPr>
              <w:pStyle w:val="TableParagraph"/>
              <w:spacing w:before="3" w:line="270" w:lineRule="exact"/>
              <w:rPr>
                <w:sz w:val="24"/>
              </w:rPr>
            </w:pPr>
            <w:r>
              <w:rPr>
                <w:sz w:val="24"/>
              </w:rPr>
              <w:t>ученика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зеркале.</w:t>
            </w:r>
          </w:p>
        </w:tc>
      </w:tr>
      <w:tr w:rsidR="00B830E9">
        <w:trPr>
          <w:trHeight w:val="277"/>
        </w:trPr>
        <w:tc>
          <w:tcPr>
            <w:tcW w:w="9576" w:type="dxa"/>
            <w:gridSpan w:val="3"/>
          </w:tcPr>
          <w:p w:rsidR="00B830E9" w:rsidRDefault="008E4EB4">
            <w:pPr>
              <w:pStyle w:val="TableParagraph"/>
              <w:spacing w:line="258" w:lineRule="exact"/>
              <w:ind w:left="2638" w:right="2631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«Слуховое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восприятие».</w:t>
            </w:r>
          </w:p>
        </w:tc>
      </w:tr>
      <w:tr w:rsidR="00B830E9">
        <w:trPr>
          <w:trHeight w:val="551"/>
        </w:trPr>
        <w:tc>
          <w:tcPr>
            <w:tcW w:w="562" w:type="dxa"/>
          </w:tcPr>
          <w:p w:rsidR="00B830E9" w:rsidRDefault="004345CE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1376"/>
                <w:tab w:val="left" w:pos="2349"/>
                <w:tab w:val="left" w:pos="2838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Бытовые</w:t>
            </w:r>
            <w:r>
              <w:rPr>
                <w:sz w:val="24"/>
              </w:rPr>
              <w:tab/>
              <w:t>шумы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 определение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неречевых звуков.</w:t>
            </w:r>
          </w:p>
          <w:p w:rsidR="00B830E9" w:rsidRDefault="008E4E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Чудо-звуки</w:t>
            </w:r>
            <w:proofErr w:type="spellEnd"/>
            <w:proofErr w:type="gram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 звучит»,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что?»</w:t>
            </w:r>
          </w:p>
        </w:tc>
      </w:tr>
    </w:tbl>
    <w:p w:rsidR="00B830E9" w:rsidRDefault="00B830E9">
      <w:pPr>
        <w:spacing w:line="274" w:lineRule="exact"/>
        <w:rPr>
          <w:sz w:val="24"/>
        </w:rPr>
        <w:sectPr w:rsidR="00B830E9">
          <w:pgSz w:w="11910" w:h="16840"/>
          <w:pgMar w:top="8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520"/>
        <w:gridCol w:w="5494"/>
      </w:tblGrid>
      <w:tr w:rsidR="00B830E9">
        <w:trPr>
          <w:trHeight w:val="278"/>
        </w:trPr>
        <w:tc>
          <w:tcPr>
            <w:tcW w:w="9576" w:type="dxa"/>
            <w:gridSpan w:val="3"/>
          </w:tcPr>
          <w:p w:rsidR="00B830E9" w:rsidRDefault="008E4EB4">
            <w:pPr>
              <w:pStyle w:val="TableParagraph"/>
              <w:spacing w:line="258" w:lineRule="exact"/>
              <w:ind w:left="2638" w:right="263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«Кинестетическое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восприятие».</w:t>
            </w:r>
          </w:p>
        </w:tc>
      </w:tr>
      <w:tr w:rsidR="00B830E9">
        <w:trPr>
          <w:trHeight w:val="1103"/>
        </w:trPr>
        <w:tc>
          <w:tcPr>
            <w:tcW w:w="562" w:type="dxa"/>
          </w:tcPr>
          <w:p w:rsidR="00B830E9" w:rsidRDefault="004345CE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37" w:lineRule="auto"/>
              <w:ind w:right="334"/>
              <w:rPr>
                <w:sz w:val="24"/>
              </w:rPr>
            </w:pPr>
            <w:r>
              <w:rPr>
                <w:sz w:val="24"/>
              </w:rPr>
              <w:t>Кинестетическое восприятие: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адекватная</w:t>
            </w:r>
            <w:proofErr w:type="gramEnd"/>
            <w:r>
              <w:rPr>
                <w:sz w:val="24"/>
              </w:rPr>
              <w:t xml:space="preserve"> эмоционально</w:t>
            </w:r>
          </w:p>
          <w:p w:rsidR="00B830E9" w:rsidRDefault="008E4EB4">
            <w:pPr>
              <w:pStyle w:val="TableParagraph"/>
              <w:spacing w:line="237" w:lineRule="auto"/>
              <w:ind w:right="803"/>
              <w:rPr>
                <w:sz w:val="24"/>
              </w:rPr>
            </w:pPr>
            <w:r>
              <w:rPr>
                <w:sz w:val="24"/>
              </w:rPr>
              <w:t>двигательная реакция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прикосновения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B830E9">
        <w:trPr>
          <w:trHeight w:val="1377"/>
        </w:trPr>
        <w:tc>
          <w:tcPr>
            <w:tcW w:w="562" w:type="dxa"/>
          </w:tcPr>
          <w:p w:rsidR="00B830E9" w:rsidRDefault="004345CE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830E9" w:rsidRDefault="008E4EB4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плотности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материалов: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мягкий</w:t>
            </w:r>
            <w:proofErr w:type="gramEnd"/>
          </w:p>
          <w:p w:rsidR="00B830E9" w:rsidRDefault="008E4EB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твердый,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тактильное</w:t>
            </w:r>
          </w:p>
          <w:p w:rsidR="00B830E9" w:rsidRDefault="008E4EB4">
            <w:pPr>
              <w:pStyle w:val="TableParagraph"/>
              <w:spacing w:line="274" w:lineRule="exact"/>
              <w:ind w:right="114"/>
              <w:rPr>
                <w:sz w:val="24"/>
              </w:rPr>
            </w:pPr>
            <w:r>
              <w:rPr>
                <w:sz w:val="24"/>
              </w:rPr>
              <w:t>взаимодействие с предметами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кусочком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 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</w:p>
          <w:p w:rsidR="00B830E9" w:rsidRDefault="008E4EB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поверхности. Групповая, фронтальная.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алгоритму,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</w:tr>
      <w:tr w:rsidR="00B830E9">
        <w:trPr>
          <w:trHeight w:val="1108"/>
        </w:trPr>
        <w:tc>
          <w:tcPr>
            <w:tcW w:w="562" w:type="dxa"/>
          </w:tcPr>
          <w:p w:rsidR="00B830E9" w:rsidRDefault="004345CE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Восприятие предметов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форме: шар – куб,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тактильное взаимодействие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Игры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 предметов по 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поверхности. Групповая, фронтальная.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пальчиковой гимнастики, Описание предмета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</w:tr>
      <w:tr w:rsidR="00B830E9">
        <w:trPr>
          <w:trHeight w:val="1104"/>
        </w:trPr>
        <w:tc>
          <w:tcPr>
            <w:tcW w:w="562" w:type="dxa"/>
          </w:tcPr>
          <w:p w:rsidR="00B830E9" w:rsidRDefault="004345CE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37" w:lineRule="auto"/>
              <w:ind w:right="200"/>
              <w:rPr>
                <w:sz w:val="24"/>
              </w:rPr>
            </w:pPr>
            <w:r>
              <w:rPr>
                <w:sz w:val="24"/>
              </w:rPr>
              <w:t>Восприятие предметов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</w:p>
          <w:p w:rsidR="00B830E9" w:rsidRDefault="008E4EB4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тактильное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37" w:lineRule="auto"/>
              <w:ind w:right="71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фронтальная.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B830E9" w:rsidRDefault="008E4EB4">
            <w:pPr>
              <w:pStyle w:val="TableParagraph"/>
              <w:ind w:right="1355"/>
              <w:rPr>
                <w:sz w:val="24"/>
              </w:rPr>
            </w:pPr>
            <w:r>
              <w:rPr>
                <w:sz w:val="24"/>
              </w:rPr>
              <w:t>пальчиковой гимнастики, 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 упражнения</w:t>
            </w:r>
          </w:p>
        </w:tc>
      </w:tr>
      <w:tr w:rsidR="00B830E9">
        <w:trPr>
          <w:trHeight w:val="1656"/>
        </w:trPr>
        <w:tc>
          <w:tcPr>
            <w:tcW w:w="562" w:type="dxa"/>
          </w:tcPr>
          <w:p w:rsidR="00B830E9" w:rsidRDefault="004345CE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Сложи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37" w:lineRule="auto"/>
              <w:ind w:right="95"/>
              <w:rPr>
                <w:sz w:val="24"/>
              </w:rPr>
            </w:pPr>
            <w:r>
              <w:rPr>
                <w:color w:val="333333"/>
                <w:sz w:val="24"/>
              </w:rPr>
              <w:t>Упражнения серии</w:t>
            </w:r>
            <w:r>
              <w:rPr>
                <w:color w:val="333333"/>
                <w:spacing w:val="5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“Учимся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смотреть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видеть”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формирование у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ребенка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гностических</w:t>
            </w:r>
            <w:proofErr w:type="gramEnd"/>
          </w:p>
          <w:p w:rsidR="00B830E9" w:rsidRDefault="008E4EB4">
            <w:pPr>
              <w:pStyle w:val="TableParagraph"/>
              <w:ind w:right="160"/>
              <w:rPr>
                <w:sz w:val="24"/>
              </w:rPr>
            </w:pPr>
            <w:r>
              <w:rPr>
                <w:color w:val="333333"/>
                <w:sz w:val="24"/>
              </w:rPr>
              <w:t>(познавательных) зрительных функций: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зрительное разделение целостного объекта на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части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(зрительный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анализ)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объединение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частей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целое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(зрительный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синтез)</w:t>
            </w:r>
          </w:p>
        </w:tc>
      </w:tr>
      <w:tr w:rsidR="00B830E9">
        <w:trPr>
          <w:trHeight w:val="273"/>
        </w:trPr>
        <w:tc>
          <w:tcPr>
            <w:tcW w:w="9576" w:type="dxa"/>
            <w:gridSpan w:val="3"/>
          </w:tcPr>
          <w:p w:rsidR="00B830E9" w:rsidRDefault="008E4EB4">
            <w:pPr>
              <w:pStyle w:val="TableParagraph"/>
              <w:spacing w:line="253" w:lineRule="exact"/>
              <w:ind w:left="2635" w:right="2636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вкуса».</w:t>
            </w:r>
          </w:p>
        </w:tc>
      </w:tr>
      <w:tr w:rsidR="00B830E9">
        <w:trPr>
          <w:trHeight w:val="551"/>
        </w:trPr>
        <w:tc>
          <w:tcPr>
            <w:tcW w:w="562" w:type="dxa"/>
          </w:tcPr>
          <w:p w:rsidR="00B830E9" w:rsidRDefault="008E4EB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795D9B">
              <w:rPr>
                <w:b/>
                <w:sz w:val="24"/>
              </w:rPr>
              <w:t>0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Овощи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фрукты.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37" w:lineRule="auto"/>
              <w:ind w:right="75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запаху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закрытыми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разделить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</w:p>
        </w:tc>
      </w:tr>
      <w:tr w:rsidR="00B830E9">
        <w:trPr>
          <w:trHeight w:val="825"/>
        </w:trPr>
        <w:tc>
          <w:tcPr>
            <w:tcW w:w="562" w:type="dxa"/>
          </w:tcPr>
          <w:p w:rsidR="00B830E9" w:rsidRDefault="00795D9B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Коробочки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запахами</w:t>
            </w:r>
          </w:p>
        </w:tc>
        <w:tc>
          <w:tcPr>
            <w:tcW w:w="5494" w:type="dxa"/>
          </w:tcPr>
          <w:p w:rsidR="00B830E9" w:rsidRDefault="008E4EB4">
            <w:pPr>
              <w:pStyle w:val="TableParagraph"/>
              <w:spacing w:line="237" w:lineRule="auto"/>
              <w:ind w:right="291"/>
              <w:rPr>
                <w:sz w:val="24"/>
              </w:rPr>
            </w:pPr>
            <w:r>
              <w:rPr>
                <w:sz w:val="24"/>
              </w:rPr>
              <w:t>Игры на развитие обоняния (душистые мешочки,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ароматная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радость),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</w:p>
          <w:p w:rsidR="00B830E9" w:rsidRDefault="008E4EB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гимнастики,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</w:tr>
      <w:tr w:rsidR="00B830E9">
        <w:trPr>
          <w:trHeight w:val="278"/>
        </w:trPr>
        <w:tc>
          <w:tcPr>
            <w:tcW w:w="9576" w:type="dxa"/>
            <w:gridSpan w:val="3"/>
          </w:tcPr>
          <w:p w:rsidR="00B830E9" w:rsidRDefault="008E4EB4">
            <w:pPr>
              <w:pStyle w:val="TableParagraph"/>
              <w:spacing w:line="258" w:lineRule="exact"/>
              <w:ind w:left="108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B830E9">
        <w:trPr>
          <w:trHeight w:val="551"/>
        </w:trPr>
        <w:tc>
          <w:tcPr>
            <w:tcW w:w="562" w:type="dxa"/>
          </w:tcPr>
          <w:p w:rsidR="00B830E9" w:rsidRDefault="00795D9B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1592"/>
              </w:tabs>
              <w:spacing w:line="237" w:lineRule="auto"/>
              <w:ind w:right="9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пространственно-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</w:tc>
        <w:tc>
          <w:tcPr>
            <w:tcW w:w="5494" w:type="dxa"/>
          </w:tcPr>
          <w:p w:rsidR="00B830E9" w:rsidRDefault="00B830E9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0E9">
        <w:trPr>
          <w:trHeight w:val="551"/>
        </w:trPr>
        <w:tc>
          <w:tcPr>
            <w:tcW w:w="562" w:type="dxa"/>
          </w:tcPr>
          <w:p w:rsidR="00B830E9" w:rsidRDefault="00795D9B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1976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«Владение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письменными</w:t>
            </w:r>
            <w:proofErr w:type="gramEnd"/>
          </w:p>
          <w:p w:rsidR="00B830E9" w:rsidRDefault="008E4EB4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принадлежностями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ручкой)»</w:t>
            </w:r>
          </w:p>
        </w:tc>
        <w:tc>
          <w:tcPr>
            <w:tcW w:w="5494" w:type="dxa"/>
          </w:tcPr>
          <w:p w:rsidR="00B830E9" w:rsidRDefault="00B830E9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0E9">
        <w:trPr>
          <w:trHeight w:val="830"/>
        </w:trPr>
        <w:tc>
          <w:tcPr>
            <w:tcW w:w="562" w:type="dxa"/>
          </w:tcPr>
          <w:p w:rsidR="00B830E9" w:rsidRDefault="00795D9B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2067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координации</w:t>
            </w:r>
          </w:p>
          <w:p w:rsidR="00B830E9" w:rsidRDefault="008E4EB4">
            <w:pPr>
              <w:pStyle w:val="TableParagraph"/>
              <w:tabs>
                <w:tab w:val="left" w:pos="1500"/>
                <w:tab w:val="left" w:pos="2364"/>
                <w:tab w:val="left" w:pos="2877"/>
              </w:tabs>
              <w:spacing w:before="4"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z w:val="24"/>
              </w:rPr>
              <w:tab/>
              <w:t>руки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(завязывание,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нанизывание)</w:t>
            </w:r>
          </w:p>
        </w:tc>
        <w:tc>
          <w:tcPr>
            <w:tcW w:w="5494" w:type="dxa"/>
          </w:tcPr>
          <w:p w:rsidR="00B830E9" w:rsidRDefault="00B830E9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0E9">
        <w:trPr>
          <w:trHeight w:val="551"/>
        </w:trPr>
        <w:tc>
          <w:tcPr>
            <w:tcW w:w="562" w:type="dxa"/>
          </w:tcPr>
          <w:p w:rsidR="00B830E9" w:rsidRDefault="00795D9B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1127"/>
                <w:tab w:val="left" w:pos="1563"/>
                <w:tab w:val="left" w:pos="2690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технике</w:t>
            </w:r>
            <w:r>
              <w:rPr>
                <w:sz w:val="24"/>
              </w:rPr>
              <w:tab/>
              <w:t>рваной</w:t>
            </w:r>
          </w:p>
          <w:p w:rsidR="00B830E9" w:rsidRDefault="008E4EB4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аппликации</w:t>
            </w:r>
          </w:p>
        </w:tc>
        <w:tc>
          <w:tcPr>
            <w:tcW w:w="5494" w:type="dxa"/>
          </w:tcPr>
          <w:p w:rsidR="00B830E9" w:rsidRDefault="00B830E9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0E9">
        <w:trPr>
          <w:trHeight w:val="551"/>
        </w:trPr>
        <w:tc>
          <w:tcPr>
            <w:tcW w:w="562" w:type="dxa"/>
          </w:tcPr>
          <w:p w:rsidR="00B830E9" w:rsidRDefault="00795D9B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</w:p>
          <w:p w:rsidR="00B830E9" w:rsidRDefault="008E4EB4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ножницами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полос».</w:t>
            </w:r>
          </w:p>
        </w:tc>
        <w:tc>
          <w:tcPr>
            <w:tcW w:w="5494" w:type="dxa"/>
          </w:tcPr>
          <w:p w:rsidR="00B830E9" w:rsidRDefault="00B830E9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0E9">
        <w:trPr>
          <w:trHeight w:val="552"/>
        </w:trPr>
        <w:tc>
          <w:tcPr>
            <w:tcW w:w="562" w:type="dxa"/>
          </w:tcPr>
          <w:p w:rsidR="00B830E9" w:rsidRDefault="00795D9B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1981"/>
                <w:tab w:val="left" w:pos="2743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ощупь</w:t>
            </w:r>
          </w:p>
          <w:p w:rsidR="00B830E9" w:rsidRDefault="008E4EB4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5494" w:type="dxa"/>
          </w:tcPr>
          <w:p w:rsidR="00B830E9" w:rsidRDefault="00B830E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830E9" w:rsidRDefault="00B830E9">
      <w:pPr>
        <w:rPr>
          <w:sz w:val="24"/>
        </w:rPr>
        <w:sectPr w:rsidR="00B830E9">
          <w:pgSz w:w="11910" w:h="16840"/>
          <w:pgMar w:top="8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520"/>
        <w:gridCol w:w="5494"/>
      </w:tblGrid>
      <w:tr w:rsidR="00B830E9">
        <w:trPr>
          <w:trHeight w:val="278"/>
        </w:trPr>
        <w:tc>
          <w:tcPr>
            <w:tcW w:w="562" w:type="dxa"/>
          </w:tcPr>
          <w:p w:rsidR="00B830E9" w:rsidRDefault="00795D9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29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мозаикой.</w:t>
            </w:r>
          </w:p>
        </w:tc>
        <w:tc>
          <w:tcPr>
            <w:tcW w:w="5494" w:type="dxa"/>
          </w:tcPr>
          <w:p w:rsidR="00B830E9" w:rsidRDefault="00B830E9">
            <w:pPr>
              <w:pStyle w:val="TableParagraph"/>
              <w:ind w:left="0"/>
              <w:rPr>
                <w:sz w:val="20"/>
              </w:rPr>
            </w:pPr>
          </w:p>
        </w:tc>
      </w:tr>
      <w:tr w:rsidR="00B830E9">
        <w:trPr>
          <w:trHeight w:val="825"/>
        </w:trPr>
        <w:tc>
          <w:tcPr>
            <w:tcW w:w="562" w:type="dxa"/>
          </w:tcPr>
          <w:p w:rsidR="00B830E9" w:rsidRDefault="00795D9B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2254"/>
              </w:tabs>
              <w:spacing w:line="259" w:lineRule="exact"/>
              <w:rPr>
                <w:b/>
                <w:sz w:val="24"/>
              </w:rPr>
            </w:pPr>
            <w:r>
              <w:rPr>
                <w:color w:val="111111"/>
                <w:sz w:val="24"/>
              </w:rPr>
              <w:t>«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сенсорных</w:t>
            </w:r>
            <w:proofErr w:type="gramEnd"/>
          </w:p>
          <w:p w:rsidR="00B830E9" w:rsidRDefault="008E4EB4">
            <w:pPr>
              <w:pStyle w:val="TableParagraph"/>
              <w:tabs>
                <w:tab w:val="left" w:pos="2519"/>
              </w:tabs>
              <w:spacing w:line="274" w:lineRule="exact"/>
              <w:ind w:right="91"/>
              <w:rPr>
                <w:sz w:val="24"/>
              </w:rPr>
            </w:pPr>
            <w:r>
              <w:rPr>
                <w:b/>
                <w:sz w:val="24"/>
              </w:rPr>
              <w:t>эталонов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плоских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фигур</w:t>
            </w:r>
            <w:r>
              <w:rPr>
                <w:sz w:val="24"/>
              </w:rPr>
              <w:t>».</w:t>
            </w:r>
          </w:p>
        </w:tc>
        <w:tc>
          <w:tcPr>
            <w:tcW w:w="5494" w:type="dxa"/>
          </w:tcPr>
          <w:p w:rsidR="00B830E9" w:rsidRDefault="00B830E9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0E9">
        <w:trPr>
          <w:trHeight w:val="277"/>
        </w:trPr>
        <w:tc>
          <w:tcPr>
            <w:tcW w:w="562" w:type="dxa"/>
          </w:tcPr>
          <w:p w:rsidR="00B830E9" w:rsidRDefault="00795D9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</w:p>
        </w:tc>
        <w:tc>
          <w:tcPr>
            <w:tcW w:w="5494" w:type="dxa"/>
          </w:tcPr>
          <w:p w:rsidR="00B830E9" w:rsidRDefault="00B830E9">
            <w:pPr>
              <w:pStyle w:val="TableParagraph"/>
              <w:ind w:left="0"/>
              <w:rPr>
                <w:sz w:val="20"/>
              </w:rPr>
            </w:pPr>
          </w:p>
        </w:tc>
      </w:tr>
      <w:tr w:rsidR="00B830E9">
        <w:trPr>
          <w:trHeight w:val="552"/>
        </w:trPr>
        <w:tc>
          <w:tcPr>
            <w:tcW w:w="562" w:type="dxa"/>
          </w:tcPr>
          <w:p w:rsidR="00B830E9" w:rsidRDefault="00795D9B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60" w:lineRule="exact"/>
              <w:ind w:left="167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B830E9" w:rsidRDefault="008E4EB4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словом.</w:t>
            </w:r>
          </w:p>
        </w:tc>
        <w:tc>
          <w:tcPr>
            <w:tcW w:w="5494" w:type="dxa"/>
          </w:tcPr>
          <w:p w:rsidR="00B830E9" w:rsidRDefault="00B830E9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0E9">
        <w:trPr>
          <w:trHeight w:val="552"/>
        </w:trPr>
        <w:tc>
          <w:tcPr>
            <w:tcW w:w="562" w:type="dxa"/>
          </w:tcPr>
          <w:p w:rsidR="00B830E9" w:rsidRDefault="00795D9B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tabs>
                <w:tab w:val="left" w:pos="1726"/>
                <w:tab w:val="left" w:pos="2249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основными</w:t>
            </w:r>
            <w:proofErr w:type="gramEnd"/>
          </w:p>
          <w:p w:rsidR="00B830E9" w:rsidRDefault="008E4EB4">
            <w:pPr>
              <w:pStyle w:val="TableParagraph"/>
              <w:spacing w:before="2" w:line="270" w:lineRule="exact"/>
              <w:rPr>
                <w:sz w:val="24"/>
              </w:rPr>
            </w:pPr>
            <w:r>
              <w:rPr>
                <w:sz w:val="24"/>
              </w:rPr>
              <w:t>цветами</w:t>
            </w:r>
          </w:p>
        </w:tc>
        <w:tc>
          <w:tcPr>
            <w:tcW w:w="5494" w:type="dxa"/>
          </w:tcPr>
          <w:p w:rsidR="00B830E9" w:rsidRDefault="00B830E9">
            <w:pPr>
              <w:pStyle w:val="TableParagraph"/>
              <w:ind w:left="0"/>
              <w:rPr>
                <w:sz w:val="24"/>
              </w:rPr>
            </w:pPr>
          </w:p>
        </w:tc>
      </w:tr>
      <w:tr w:rsidR="00B830E9">
        <w:trPr>
          <w:trHeight w:val="273"/>
        </w:trPr>
        <w:tc>
          <w:tcPr>
            <w:tcW w:w="562" w:type="dxa"/>
          </w:tcPr>
          <w:p w:rsidR="00B830E9" w:rsidRDefault="00795D9B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33-34</w:t>
            </w:r>
          </w:p>
        </w:tc>
        <w:tc>
          <w:tcPr>
            <w:tcW w:w="3520" w:type="dxa"/>
          </w:tcPr>
          <w:p w:rsidR="00B830E9" w:rsidRDefault="008E4EB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  <w:tc>
          <w:tcPr>
            <w:tcW w:w="5494" w:type="dxa"/>
          </w:tcPr>
          <w:p w:rsidR="00B830E9" w:rsidRDefault="00B830E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830E9" w:rsidRDefault="00B830E9">
      <w:pPr>
        <w:rPr>
          <w:sz w:val="20"/>
        </w:rPr>
        <w:sectPr w:rsidR="00B830E9">
          <w:pgSz w:w="11910" w:h="16840"/>
          <w:pgMar w:top="840" w:right="620" w:bottom="280" w:left="1480" w:header="720" w:footer="720" w:gutter="0"/>
          <w:cols w:space="720"/>
        </w:sectPr>
      </w:pPr>
    </w:p>
    <w:p w:rsidR="00B830E9" w:rsidRDefault="008E4EB4">
      <w:pPr>
        <w:spacing w:before="69" w:line="278" w:lineRule="auto"/>
        <w:ind w:left="4162" w:hanging="2608"/>
        <w:rPr>
          <w:b/>
          <w:sz w:val="26"/>
        </w:rPr>
      </w:pPr>
      <w:r>
        <w:rPr>
          <w:b/>
          <w:sz w:val="26"/>
        </w:rPr>
        <w:lastRenderedPageBreak/>
        <w:t>Материально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техническое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обеспечение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деятельности.</w:t>
      </w:r>
    </w:p>
    <w:p w:rsidR="00B830E9" w:rsidRDefault="008E4EB4">
      <w:pPr>
        <w:spacing w:before="189"/>
        <w:ind w:left="220"/>
        <w:rPr>
          <w:i/>
          <w:sz w:val="24"/>
        </w:rPr>
      </w:pPr>
      <w:r>
        <w:rPr>
          <w:i/>
          <w:sz w:val="24"/>
          <w:u w:val="single"/>
        </w:rPr>
        <w:t>Технические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электронные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средства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обучения: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925"/>
          <w:tab w:val="left" w:pos="926"/>
        </w:tabs>
        <w:spacing w:before="2"/>
        <w:ind w:left="925" w:hanging="706"/>
        <w:rPr>
          <w:sz w:val="24"/>
        </w:rPr>
      </w:pPr>
      <w:r>
        <w:rPr>
          <w:sz w:val="24"/>
        </w:rPr>
        <w:t>автоматизированное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обеспечением,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925"/>
          <w:tab w:val="left" w:pos="926"/>
        </w:tabs>
        <w:ind w:left="925" w:hanging="706"/>
        <w:rPr>
          <w:sz w:val="24"/>
        </w:rPr>
      </w:pPr>
      <w:r>
        <w:rPr>
          <w:sz w:val="24"/>
        </w:rPr>
        <w:t>телевизор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925"/>
          <w:tab w:val="left" w:pos="926"/>
        </w:tabs>
        <w:spacing w:before="2"/>
        <w:ind w:left="925" w:hanging="706"/>
        <w:rPr>
          <w:sz w:val="24"/>
        </w:rPr>
      </w:pPr>
      <w:r>
        <w:rPr>
          <w:sz w:val="24"/>
        </w:rPr>
        <w:t>аудиозаписи,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925"/>
          <w:tab w:val="left" w:pos="926"/>
        </w:tabs>
        <w:ind w:left="925" w:hanging="706"/>
        <w:rPr>
          <w:sz w:val="24"/>
        </w:rPr>
      </w:pPr>
      <w:r>
        <w:rPr>
          <w:sz w:val="24"/>
        </w:rPr>
        <w:t>классная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доска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4"/>
          <w:sz w:val="24"/>
        </w:rPr>
        <w:t xml:space="preserve"> </w:t>
      </w:r>
      <w:r>
        <w:rPr>
          <w:sz w:val="24"/>
        </w:rPr>
        <w:t>креплений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картинок,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постеров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таблиц.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3"/>
        <w:ind w:left="364" w:hanging="145"/>
        <w:rPr>
          <w:sz w:val="24"/>
        </w:rPr>
      </w:pPr>
      <w:r>
        <w:rPr>
          <w:sz w:val="24"/>
        </w:rPr>
        <w:t>компьютер</w:t>
      </w:r>
    </w:p>
    <w:p w:rsidR="00B830E9" w:rsidRDefault="008E4EB4">
      <w:pPr>
        <w:spacing w:line="275" w:lineRule="exact"/>
        <w:ind w:left="220"/>
        <w:rPr>
          <w:i/>
          <w:sz w:val="24"/>
        </w:rPr>
      </w:pPr>
      <w:r>
        <w:rPr>
          <w:i/>
          <w:sz w:val="24"/>
          <w:u w:val="single"/>
        </w:rPr>
        <w:t>Демонстрационный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раздаточный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дидактический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материал: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2"/>
        <w:ind w:left="364" w:hanging="145"/>
        <w:rPr>
          <w:sz w:val="24"/>
        </w:rPr>
      </w:pPr>
      <w:r>
        <w:rPr>
          <w:sz w:val="24"/>
        </w:rPr>
        <w:t>игрушки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световыми,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эффектами,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360"/>
        </w:tabs>
        <w:ind w:left="359" w:hanging="140"/>
        <w:rPr>
          <w:sz w:val="24"/>
        </w:rPr>
      </w:pPr>
      <w:r>
        <w:rPr>
          <w:sz w:val="24"/>
        </w:rPr>
        <w:t>образцы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 фактуре,</w:t>
      </w:r>
      <w:r>
        <w:rPr>
          <w:spacing w:val="-2"/>
          <w:sz w:val="24"/>
        </w:rPr>
        <w:t xml:space="preserve"> </w:t>
      </w:r>
      <w:r>
        <w:rPr>
          <w:sz w:val="24"/>
        </w:rPr>
        <w:t>вязкости,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температуре,</w:t>
      </w:r>
      <w:r>
        <w:rPr>
          <w:spacing w:val="-2"/>
          <w:sz w:val="24"/>
        </w:rPr>
        <w:t xml:space="preserve"> </w:t>
      </w:r>
      <w:r>
        <w:rPr>
          <w:sz w:val="24"/>
        </w:rPr>
        <w:t>плотности,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3"/>
        <w:ind w:left="364" w:hanging="145"/>
        <w:rPr>
          <w:sz w:val="24"/>
        </w:rPr>
      </w:pPr>
      <w:r>
        <w:rPr>
          <w:sz w:val="24"/>
        </w:rPr>
        <w:t>сенсорные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панели,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мячи,</w:t>
      </w:r>
      <w:r>
        <w:rPr>
          <w:spacing w:val="51"/>
          <w:sz w:val="24"/>
        </w:rPr>
        <w:t xml:space="preserve"> </w:t>
      </w:r>
      <w:r>
        <w:rPr>
          <w:sz w:val="24"/>
        </w:rPr>
        <w:t>обручи,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2"/>
        <w:ind w:left="364" w:hanging="145"/>
        <w:rPr>
          <w:sz w:val="24"/>
        </w:rPr>
      </w:pPr>
      <w:proofErr w:type="spellStart"/>
      <w:r>
        <w:rPr>
          <w:sz w:val="24"/>
        </w:rPr>
        <w:t>массажеры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рук</w:t>
      </w:r>
      <w:r>
        <w:rPr>
          <w:spacing w:val="-5"/>
          <w:sz w:val="24"/>
        </w:rPr>
        <w:t xml:space="preserve"> </w:t>
      </w:r>
      <w:r>
        <w:rPr>
          <w:sz w:val="24"/>
        </w:rPr>
        <w:t>(шарики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су-джок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шнуровки,</w:t>
      </w:r>
      <w:r>
        <w:rPr>
          <w:spacing w:val="-1"/>
          <w:sz w:val="24"/>
        </w:rPr>
        <w:t xml:space="preserve"> </w:t>
      </w:r>
      <w:r>
        <w:rPr>
          <w:sz w:val="24"/>
        </w:rPr>
        <w:t>«Гусеница»,</w:t>
      </w:r>
      <w:r>
        <w:rPr>
          <w:spacing w:val="-1"/>
          <w:sz w:val="24"/>
        </w:rPr>
        <w:t xml:space="preserve"> </w:t>
      </w:r>
      <w:r>
        <w:rPr>
          <w:sz w:val="24"/>
        </w:rPr>
        <w:t>ленты,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веревки),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365"/>
        </w:tabs>
        <w:ind w:left="364" w:hanging="145"/>
        <w:rPr>
          <w:sz w:val="24"/>
        </w:rPr>
      </w:pPr>
      <w:proofErr w:type="spellStart"/>
      <w:r>
        <w:rPr>
          <w:sz w:val="24"/>
        </w:rPr>
        <w:t>мозайки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(крупные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мелкие),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3"/>
        <w:ind w:left="364" w:hanging="145"/>
        <w:rPr>
          <w:sz w:val="24"/>
        </w:rPr>
      </w:pPr>
      <w:r>
        <w:rPr>
          <w:sz w:val="24"/>
        </w:rPr>
        <w:t>игры</w:t>
      </w:r>
      <w:r>
        <w:rPr>
          <w:spacing w:val="54"/>
          <w:sz w:val="24"/>
        </w:rPr>
        <w:t xml:space="preserve"> </w:t>
      </w:r>
      <w:r>
        <w:rPr>
          <w:sz w:val="24"/>
        </w:rPr>
        <w:t>«Лото»,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365"/>
        </w:tabs>
        <w:ind w:left="364" w:hanging="145"/>
        <w:rPr>
          <w:sz w:val="24"/>
        </w:rPr>
      </w:pPr>
      <w:r>
        <w:rPr>
          <w:sz w:val="24"/>
        </w:rPr>
        <w:t>плоские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объемные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величины,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365"/>
        </w:tabs>
        <w:spacing w:before="2"/>
        <w:ind w:left="364" w:hanging="145"/>
        <w:rPr>
          <w:sz w:val="24"/>
        </w:rPr>
      </w:pPr>
      <w:r>
        <w:rPr>
          <w:sz w:val="24"/>
        </w:rPr>
        <w:t>конструкторы,</w:t>
      </w:r>
      <w:r>
        <w:rPr>
          <w:spacing w:val="-3"/>
          <w:sz w:val="24"/>
        </w:rPr>
        <w:t xml:space="preserve"> </w:t>
      </w:r>
      <w:r>
        <w:rPr>
          <w:sz w:val="24"/>
        </w:rPr>
        <w:t>раскладные</w:t>
      </w:r>
      <w:r>
        <w:rPr>
          <w:spacing w:val="-5"/>
          <w:sz w:val="24"/>
        </w:rPr>
        <w:t xml:space="preserve"> </w:t>
      </w:r>
      <w:r>
        <w:rPr>
          <w:sz w:val="24"/>
        </w:rPr>
        <w:t>пирамидки,</w:t>
      </w:r>
      <w:r>
        <w:rPr>
          <w:spacing w:val="-7"/>
          <w:sz w:val="24"/>
        </w:rPr>
        <w:t xml:space="preserve"> </w:t>
      </w:r>
      <w:r>
        <w:rPr>
          <w:sz w:val="24"/>
        </w:rPr>
        <w:t>матрешки,</w:t>
      </w:r>
    </w:p>
    <w:p w:rsidR="00B830E9" w:rsidRDefault="008E4EB4">
      <w:pPr>
        <w:pStyle w:val="a5"/>
        <w:numPr>
          <w:ilvl w:val="0"/>
          <w:numId w:val="1"/>
        </w:numPr>
        <w:tabs>
          <w:tab w:val="left" w:pos="403"/>
        </w:tabs>
        <w:spacing w:line="242" w:lineRule="auto"/>
        <w:ind w:right="242" w:firstLine="0"/>
        <w:rPr>
          <w:sz w:val="24"/>
        </w:rPr>
      </w:pPr>
      <w:proofErr w:type="gramStart"/>
      <w:r>
        <w:rPr>
          <w:sz w:val="24"/>
        </w:rPr>
        <w:t>звучащие музыкальные 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(бубен,</w:t>
      </w:r>
      <w:r>
        <w:rPr>
          <w:spacing w:val="1"/>
          <w:sz w:val="24"/>
        </w:rPr>
        <w:t xml:space="preserve"> </w:t>
      </w:r>
      <w:r>
        <w:rPr>
          <w:sz w:val="24"/>
        </w:rPr>
        <w:t>барабан,</w:t>
      </w:r>
      <w:r>
        <w:rPr>
          <w:spacing w:val="1"/>
          <w:sz w:val="24"/>
        </w:rPr>
        <w:t xml:space="preserve"> </w:t>
      </w:r>
      <w:r>
        <w:rPr>
          <w:sz w:val="24"/>
        </w:rPr>
        <w:t>дудочка,</w:t>
      </w:r>
      <w:r>
        <w:rPr>
          <w:spacing w:val="1"/>
          <w:sz w:val="24"/>
        </w:rPr>
        <w:t xml:space="preserve"> </w:t>
      </w:r>
      <w:r>
        <w:rPr>
          <w:sz w:val="24"/>
        </w:rPr>
        <w:t>свистульки,</w:t>
      </w:r>
      <w:r>
        <w:rPr>
          <w:spacing w:val="1"/>
          <w:sz w:val="24"/>
        </w:rPr>
        <w:t xml:space="preserve"> </w:t>
      </w:r>
      <w:r>
        <w:rPr>
          <w:sz w:val="24"/>
        </w:rPr>
        <w:t>маракас и</w:t>
      </w:r>
      <w:r>
        <w:rPr>
          <w:spacing w:val="-57"/>
          <w:sz w:val="24"/>
        </w:rPr>
        <w:t xml:space="preserve"> </w:t>
      </w:r>
      <w:r>
        <w:rPr>
          <w:sz w:val="24"/>
        </w:rPr>
        <w:t>т.п.).</w:t>
      </w:r>
      <w:proofErr w:type="gramEnd"/>
    </w:p>
    <w:sectPr w:rsidR="00B830E9" w:rsidSect="00B830E9">
      <w:pgSz w:w="11910" w:h="16840"/>
      <w:pgMar w:top="76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00389"/>
    <w:multiLevelType w:val="hybridMultilevel"/>
    <w:tmpl w:val="C23C1DD2"/>
    <w:lvl w:ilvl="0" w:tplc="80D26FC2">
      <w:start w:val="1"/>
      <w:numFmt w:val="decimal"/>
      <w:lvlText w:val="%1."/>
      <w:lvlJc w:val="left"/>
      <w:pPr>
        <w:ind w:left="22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78B60A">
      <w:numFmt w:val="bullet"/>
      <w:lvlText w:val="•"/>
      <w:lvlJc w:val="left"/>
      <w:pPr>
        <w:ind w:left="1178" w:hanging="706"/>
      </w:pPr>
      <w:rPr>
        <w:rFonts w:hint="default"/>
        <w:lang w:val="ru-RU" w:eastAsia="en-US" w:bidi="ar-SA"/>
      </w:rPr>
    </w:lvl>
    <w:lvl w:ilvl="2" w:tplc="15DABA74">
      <w:numFmt w:val="bullet"/>
      <w:lvlText w:val="•"/>
      <w:lvlJc w:val="left"/>
      <w:pPr>
        <w:ind w:left="2136" w:hanging="706"/>
      </w:pPr>
      <w:rPr>
        <w:rFonts w:hint="default"/>
        <w:lang w:val="ru-RU" w:eastAsia="en-US" w:bidi="ar-SA"/>
      </w:rPr>
    </w:lvl>
    <w:lvl w:ilvl="3" w:tplc="6D749C60">
      <w:numFmt w:val="bullet"/>
      <w:lvlText w:val="•"/>
      <w:lvlJc w:val="left"/>
      <w:pPr>
        <w:ind w:left="3095" w:hanging="706"/>
      </w:pPr>
      <w:rPr>
        <w:rFonts w:hint="default"/>
        <w:lang w:val="ru-RU" w:eastAsia="en-US" w:bidi="ar-SA"/>
      </w:rPr>
    </w:lvl>
    <w:lvl w:ilvl="4" w:tplc="856C09E8">
      <w:numFmt w:val="bullet"/>
      <w:lvlText w:val="•"/>
      <w:lvlJc w:val="left"/>
      <w:pPr>
        <w:ind w:left="4053" w:hanging="706"/>
      </w:pPr>
      <w:rPr>
        <w:rFonts w:hint="default"/>
        <w:lang w:val="ru-RU" w:eastAsia="en-US" w:bidi="ar-SA"/>
      </w:rPr>
    </w:lvl>
    <w:lvl w:ilvl="5" w:tplc="48C88AE2">
      <w:numFmt w:val="bullet"/>
      <w:lvlText w:val="•"/>
      <w:lvlJc w:val="left"/>
      <w:pPr>
        <w:ind w:left="5012" w:hanging="706"/>
      </w:pPr>
      <w:rPr>
        <w:rFonts w:hint="default"/>
        <w:lang w:val="ru-RU" w:eastAsia="en-US" w:bidi="ar-SA"/>
      </w:rPr>
    </w:lvl>
    <w:lvl w:ilvl="6" w:tplc="7E88B558">
      <w:numFmt w:val="bullet"/>
      <w:lvlText w:val="•"/>
      <w:lvlJc w:val="left"/>
      <w:pPr>
        <w:ind w:left="5970" w:hanging="706"/>
      </w:pPr>
      <w:rPr>
        <w:rFonts w:hint="default"/>
        <w:lang w:val="ru-RU" w:eastAsia="en-US" w:bidi="ar-SA"/>
      </w:rPr>
    </w:lvl>
    <w:lvl w:ilvl="7" w:tplc="73924012">
      <w:numFmt w:val="bullet"/>
      <w:lvlText w:val="•"/>
      <w:lvlJc w:val="left"/>
      <w:pPr>
        <w:ind w:left="6928" w:hanging="706"/>
      </w:pPr>
      <w:rPr>
        <w:rFonts w:hint="default"/>
        <w:lang w:val="ru-RU" w:eastAsia="en-US" w:bidi="ar-SA"/>
      </w:rPr>
    </w:lvl>
    <w:lvl w:ilvl="8" w:tplc="68FAD9BE">
      <w:numFmt w:val="bullet"/>
      <w:lvlText w:val="•"/>
      <w:lvlJc w:val="left"/>
      <w:pPr>
        <w:ind w:left="7887" w:hanging="706"/>
      </w:pPr>
      <w:rPr>
        <w:rFonts w:hint="default"/>
        <w:lang w:val="ru-RU" w:eastAsia="en-US" w:bidi="ar-SA"/>
      </w:rPr>
    </w:lvl>
  </w:abstractNum>
  <w:abstractNum w:abstractNumId="1">
    <w:nsid w:val="574D6E20"/>
    <w:multiLevelType w:val="hybridMultilevel"/>
    <w:tmpl w:val="C0AE4C70"/>
    <w:lvl w:ilvl="0" w:tplc="FBE4108E">
      <w:numFmt w:val="bullet"/>
      <w:lvlText w:val="-"/>
      <w:lvlJc w:val="left"/>
      <w:pPr>
        <w:ind w:left="22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745E4C">
      <w:numFmt w:val="bullet"/>
      <w:lvlText w:val="•"/>
      <w:lvlJc w:val="left"/>
      <w:pPr>
        <w:ind w:left="1178" w:hanging="144"/>
      </w:pPr>
      <w:rPr>
        <w:rFonts w:hint="default"/>
        <w:lang w:val="ru-RU" w:eastAsia="en-US" w:bidi="ar-SA"/>
      </w:rPr>
    </w:lvl>
    <w:lvl w:ilvl="2" w:tplc="25185ADA">
      <w:numFmt w:val="bullet"/>
      <w:lvlText w:val="•"/>
      <w:lvlJc w:val="left"/>
      <w:pPr>
        <w:ind w:left="2136" w:hanging="144"/>
      </w:pPr>
      <w:rPr>
        <w:rFonts w:hint="default"/>
        <w:lang w:val="ru-RU" w:eastAsia="en-US" w:bidi="ar-SA"/>
      </w:rPr>
    </w:lvl>
    <w:lvl w:ilvl="3" w:tplc="CDDE3EA8">
      <w:numFmt w:val="bullet"/>
      <w:lvlText w:val="•"/>
      <w:lvlJc w:val="left"/>
      <w:pPr>
        <w:ind w:left="3095" w:hanging="144"/>
      </w:pPr>
      <w:rPr>
        <w:rFonts w:hint="default"/>
        <w:lang w:val="ru-RU" w:eastAsia="en-US" w:bidi="ar-SA"/>
      </w:rPr>
    </w:lvl>
    <w:lvl w:ilvl="4" w:tplc="2D7A0604">
      <w:numFmt w:val="bullet"/>
      <w:lvlText w:val="•"/>
      <w:lvlJc w:val="left"/>
      <w:pPr>
        <w:ind w:left="4053" w:hanging="144"/>
      </w:pPr>
      <w:rPr>
        <w:rFonts w:hint="default"/>
        <w:lang w:val="ru-RU" w:eastAsia="en-US" w:bidi="ar-SA"/>
      </w:rPr>
    </w:lvl>
    <w:lvl w:ilvl="5" w:tplc="01FA4778">
      <w:numFmt w:val="bullet"/>
      <w:lvlText w:val="•"/>
      <w:lvlJc w:val="left"/>
      <w:pPr>
        <w:ind w:left="5012" w:hanging="144"/>
      </w:pPr>
      <w:rPr>
        <w:rFonts w:hint="default"/>
        <w:lang w:val="ru-RU" w:eastAsia="en-US" w:bidi="ar-SA"/>
      </w:rPr>
    </w:lvl>
    <w:lvl w:ilvl="6" w:tplc="280A4DF6">
      <w:numFmt w:val="bullet"/>
      <w:lvlText w:val="•"/>
      <w:lvlJc w:val="left"/>
      <w:pPr>
        <w:ind w:left="5970" w:hanging="144"/>
      </w:pPr>
      <w:rPr>
        <w:rFonts w:hint="default"/>
        <w:lang w:val="ru-RU" w:eastAsia="en-US" w:bidi="ar-SA"/>
      </w:rPr>
    </w:lvl>
    <w:lvl w:ilvl="7" w:tplc="4BD8F892">
      <w:numFmt w:val="bullet"/>
      <w:lvlText w:val="•"/>
      <w:lvlJc w:val="left"/>
      <w:pPr>
        <w:ind w:left="6928" w:hanging="144"/>
      </w:pPr>
      <w:rPr>
        <w:rFonts w:hint="default"/>
        <w:lang w:val="ru-RU" w:eastAsia="en-US" w:bidi="ar-SA"/>
      </w:rPr>
    </w:lvl>
    <w:lvl w:ilvl="8" w:tplc="A7805E8A">
      <w:numFmt w:val="bullet"/>
      <w:lvlText w:val="•"/>
      <w:lvlJc w:val="left"/>
      <w:pPr>
        <w:ind w:left="7887" w:hanging="144"/>
      </w:pPr>
      <w:rPr>
        <w:rFonts w:hint="default"/>
        <w:lang w:val="ru-RU" w:eastAsia="en-US" w:bidi="ar-SA"/>
      </w:rPr>
    </w:lvl>
  </w:abstractNum>
  <w:abstractNum w:abstractNumId="2">
    <w:nsid w:val="648510E2"/>
    <w:multiLevelType w:val="hybridMultilevel"/>
    <w:tmpl w:val="9EFEF180"/>
    <w:lvl w:ilvl="0" w:tplc="71704F56">
      <w:numFmt w:val="bullet"/>
      <w:lvlText w:val="-"/>
      <w:lvlJc w:val="left"/>
      <w:pPr>
        <w:ind w:left="22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983282">
      <w:numFmt w:val="bullet"/>
      <w:lvlText w:val="•"/>
      <w:lvlJc w:val="left"/>
      <w:pPr>
        <w:ind w:left="1178" w:hanging="144"/>
      </w:pPr>
      <w:rPr>
        <w:rFonts w:hint="default"/>
        <w:lang w:val="ru-RU" w:eastAsia="en-US" w:bidi="ar-SA"/>
      </w:rPr>
    </w:lvl>
    <w:lvl w:ilvl="2" w:tplc="F7DE8BAC">
      <w:numFmt w:val="bullet"/>
      <w:lvlText w:val="•"/>
      <w:lvlJc w:val="left"/>
      <w:pPr>
        <w:ind w:left="2136" w:hanging="144"/>
      </w:pPr>
      <w:rPr>
        <w:rFonts w:hint="default"/>
        <w:lang w:val="ru-RU" w:eastAsia="en-US" w:bidi="ar-SA"/>
      </w:rPr>
    </w:lvl>
    <w:lvl w:ilvl="3" w:tplc="EE32A048">
      <w:numFmt w:val="bullet"/>
      <w:lvlText w:val="•"/>
      <w:lvlJc w:val="left"/>
      <w:pPr>
        <w:ind w:left="3095" w:hanging="144"/>
      </w:pPr>
      <w:rPr>
        <w:rFonts w:hint="default"/>
        <w:lang w:val="ru-RU" w:eastAsia="en-US" w:bidi="ar-SA"/>
      </w:rPr>
    </w:lvl>
    <w:lvl w:ilvl="4" w:tplc="7528FDFE">
      <w:numFmt w:val="bullet"/>
      <w:lvlText w:val="•"/>
      <w:lvlJc w:val="left"/>
      <w:pPr>
        <w:ind w:left="4053" w:hanging="144"/>
      </w:pPr>
      <w:rPr>
        <w:rFonts w:hint="default"/>
        <w:lang w:val="ru-RU" w:eastAsia="en-US" w:bidi="ar-SA"/>
      </w:rPr>
    </w:lvl>
    <w:lvl w:ilvl="5" w:tplc="A9A6E08E">
      <w:numFmt w:val="bullet"/>
      <w:lvlText w:val="•"/>
      <w:lvlJc w:val="left"/>
      <w:pPr>
        <w:ind w:left="5012" w:hanging="144"/>
      </w:pPr>
      <w:rPr>
        <w:rFonts w:hint="default"/>
        <w:lang w:val="ru-RU" w:eastAsia="en-US" w:bidi="ar-SA"/>
      </w:rPr>
    </w:lvl>
    <w:lvl w:ilvl="6" w:tplc="5372AC3C">
      <w:numFmt w:val="bullet"/>
      <w:lvlText w:val="•"/>
      <w:lvlJc w:val="left"/>
      <w:pPr>
        <w:ind w:left="5970" w:hanging="144"/>
      </w:pPr>
      <w:rPr>
        <w:rFonts w:hint="default"/>
        <w:lang w:val="ru-RU" w:eastAsia="en-US" w:bidi="ar-SA"/>
      </w:rPr>
    </w:lvl>
    <w:lvl w:ilvl="7" w:tplc="10B6882C">
      <w:numFmt w:val="bullet"/>
      <w:lvlText w:val="•"/>
      <w:lvlJc w:val="left"/>
      <w:pPr>
        <w:ind w:left="6928" w:hanging="144"/>
      </w:pPr>
      <w:rPr>
        <w:rFonts w:hint="default"/>
        <w:lang w:val="ru-RU" w:eastAsia="en-US" w:bidi="ar-SA"/>
      </w:rPr>
    </w:lvl>
    <w:lvl w:ilvl="8" w:tplc="9E0CA0EE">
      <w:numFmt w:val="bullet"/>
      <w:lvlText w:val="•"/>
      <w:lvlJc w:val="left"/>
      <w:pPr>
        <w:ind w:left="7887" w:hanging="144"/>
      </w:pPr>
      <w:rPr>
        <w:rFonts w:hint="default"/>
        <w:lang w:val="ru-RU" w:eastAsia="en-US" w:bidi="ar-SA"/>
      </w:rPr>
    </w:lvl>
  </w:abstractNum>
  <w:abstractNum w:abstractNumId="3">
    <w:nsid w:val="6E1A2ECB"/>
    <w:multiLevelType w:val="multilevel"/>
    <w:tmpl w:val="95625204"/>
    <w:lvl w:ilvl="0">
      <w:start w:val="1"/>
      <w:numFmt w:val="decimal"/>
      <w:lvlText w:val="%1)"/>
      <w:lvlJc w:val="left"/>
      <w:pPr>
        <w:ind w:left="1129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6" w:hanging="700"/>
      </w:pPr>
      <w:rPr>
        <w:spacing w:val="0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36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982" w:hanging="7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225" w:hanging="7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468" w:hanging="7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11" w:hanging="7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54" w:hanging="700"/>
      </w:pPr>
      <w:rPr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830E9"/>
    <w:rsid w:val="00094FD2"/>
    <w:rsid w:val="000A31B1"/>
    <w:rsid w:val="000D285E"/>
    <w:rsid w:val="001303D2"/>
    <w:rsid w:val="00266ABB"/>
    <w:rsid w:val="003A7AD8"/>
    <w:rsid w:val="003B1732"/>
    <w:rsid w:val="004312D0"/>
    <w:rsid w:val="004345CE"/>
    <w:rsid w:val="004364ED"/>
    <w:rsid w:val="00690D60"/>
    <w:rsid w:val="00724DAD"/>
    <w:rsid w:val="00783BC5"/>
    <w:rsid w:val="00795D9B"/>
    <w:rsid w:val="007C3FE4"/>
    <w:rsid w:val="00845A95"/>
    <w:rsid w:val="008E4EB4"/>
    <w:rsid w:val="00987AAB"/>
    <w:rsid w:val="00B83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30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30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30E9"/>
    <w:pPr>
      <w:ind w:left="2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830E9"/>
    <w:pPr>
      <w:spacing w:before="69"/>
      <w:ind w:left="556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B830E9"/>
    <w:pPr>
      <w:ind w:left="220" w:right="1420"/>
      <w:jc w:val="center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830E9"/>
    <w:pPr>
      <w:spacing w:before="86"/>
      <w:ind w:left="1418" w:right="14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830E9"/>
    <w:pPr>
      <w:spacing w:line="275" w:lineRule="exact"/>
      <w:ind w:left="364" w:hanging="145"/>
    </w:pPr>
  </w:style>
  <w:style w:type="paragraph" w:customStyle="1" w:styleId="TableParagraph">
    <w:name w:val="Table Paragraph"/>
    <w:basedOn w:val="a"/>
    <w:uiPriority w:val="1"/>
    <w:qFormat/>
    <w:rsid w:val="00B830E9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5BC41-C900-4EE4-B890-73F59E60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3709</Words>
  <Characters>21144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19</cp:revision>
  <dcterms:created xsi:type="dcterms:W3CDTF">2023-10-20T11:46:00Z</dcterms:created>
  <dcterms:modified xsi:type="dcterms:W3CDTF">2025-09-05T10:45:00Z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2023-10-20T00:00:00Z</vt:filetime>
  </property>
</Properties>
</file>