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0B" w:rsidRPr="0005260A" w:rsidRDefault="003E1F05">
      <w:pPr>
        <w:spacing w:after="0" w:line="408" w:lineRule="auto"/>
        <w:ind w:left="120"/>
        <w:jc w:val="center"/>
        <w:rPr>
          <w:lang w:val="ru-RU"/>
        </w:rPr>
      </w:pPr>
      <w:bookmarkStart w:id="0" w:name="block-8761429"/>
      <w:r w:rsidRPr="000526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760B" w:rsidRPr="004B5B77" w:rsidRDefault="003E1F05" w:rsidP="004B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ca8d2e90-56c6-4227-b989-cf591d15a380"/>
      <w:r w:rsidRPr="004B5B77">
        <w:rPr>
          <w:rFonts w:ascii="Times New Roman" w:hAnsi="Times New Roman" w:cs="Times New Roman"/>
          <w:b/>
          <w:sz w:val="24"/>
          <w:szCs w:val="24"/>
          <w:lang w:val="ru-RU"/>
        </w:rPr>
        <w:t>Департамент образования и науки Тюменской области</w:t>
      </w:r>
      <w:bookmarkEnd w:id="1"/>
    </w:p>
    <w:p w:rsidR="009C760B" w:rsidRPr="004B5B77" w:rsidRDefault="003E1F05" w:rsidP="004B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e2678aaf-ecf3-4703-966c-c57be95f5541"/>
      <w:r w:rsidRPr="004B5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Pr="004B5B77">
        <w:rPr>
          <w:rFonts w:ascii="Times New Roman" w:hAnsi="Times New Roman" w:cs="Times New Roman"/>
          <w:b/>
          <w:sz w:val="24"/>
          <w:szCs w:val="24"/>
          <w:lang w:val="ru-RU"/>
        </w:rPr>
        <w:t>Викуловского</w:t>
      </w:r>
      <w:proofErr w:type="spellEnd"/>
      <w:r w:rsidRPr="004B5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района</w:t>
      </w:r>
      <w:bookmarkEnd w:id="2"/>
    </w:p>
    <w:p w:rsidR="009C760B" w:rsidRPr="004B5B77" w:rsidRDefault="003E1F05" w:rsidP="004B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5B77">
        <w:rPr>
          <w:rFonts w:ascii="Times New Roman" w:hAnsi="Times New Roman" w:cs="Times New Roman"/>
          <w:b/>
          <w:sz w:val="24"/>
          <w:szCs w:val="24"/>
          <w:lang w:val="ru-RU"/>
        </w:rPr>
        <w:t>МАОУ "</w:t>
      </w:r>
      <w:proofErr w:type="spellStart"/>
      <w:r w:rsidRPr="004B5B77">
        <w:rPr>
          <w:rFonts w:ascii="Times New Roman" w:hAnsi="Times New Roman" w:cs="Times New Roman"/>
          <w:b/>
          <w:sz w:val="24"/>
          <w:szCs w:val="24"/>
          <w:lang w:val="ru-RU"/>
        </w:rPr>
        <w:t>Викуловская</w:t>
      </w:r>
      <w:proofErr w:type="spellEnd"/>
      <w:r w:rsidRPr="004B5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 №1"</w:t>
      </w:r>
      <w:r w:rsidR="00995DE9" w:rsidRPr="004B5B77">
        <w:rPr>
          <w:rFonts w:ascii="Times New Roman" w:hAnsi="Times New Roman" w:cs="Times New Roman"/>
          <w:b/>
          <w:sz w:val="24"/>
          <w:szCs w:val="24"/>
          <w:lang w:val="ru-RU"/>
        </w:rPr>
        <w:t>отделение Каргалинская школа – детский сад</w:t>
      </w:r>
    </w:p>
    <w:p w:rsidR="009C760B" w:rsidRPr="004B5B77" w:rsidRDefault="009C760B" w:rsidP="004B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760B" w:rsidRPr="00995DE9" w:rsidRDefault="009C760B">
      <w:pPr>
        <w:spacing w:after="0"/>
        <w:ind w:left="120"/>
        <w:rPr>
          <w:lang w:val="ru-RU"/>
        </w:rPr>
      </w:pPr>
    </w:p>
    <w:p w:rsidR="009C760B" w:rsidRPr="00995DE9" w:rsidRDefault="009C760B">
      <w:pPr>
        <w:spacing w:after="0"/>
        <w:ind w:left="120"/>
        <w:rPr>
          <w:lang w:val="ru-RU"/>
        </w:rPr>
      </w:pPr>
    </w:p>
    <w:p w:rsidR="009C760B" w:rsidRPr="00995DE9" w:rsidRDefault="009C760B">
      <w:pPr>
        <w:spacing w:after="0"/>
        <w:ind w:left="120"/>
        <w:rPr>
          <w:lang w:val="ru-RU"/>
        </w:rPr>
      </w:pPr>
    </w:p>
    <w:tbl>
      <w:tblPr>
        <w:tblW w:w="10991" w:type="dxa"/>
        <w:tblLook w:val="04A0"/>
      </w:tblPr>
      <w:tblGrid>
        <w:gridCol w:w="3663"/>
        <w:gridCol w:w="3664"/>
        <w:gridCol w:w="3664"/>
      </w:tblGrid>
      <w:tr w:rsidR="00E5720A" w:rsidRPr="004B5B77" w:rsidTr="00EE4961">
        <w:trPr>
          <w:trHeight w:val="3760"/>
        </w:trPr>
        <w:tc>
          <w:tcPr>
            <w:tcW w:w="3663" w:type="dxa"/>
          </w:tcPr>
          <w:p w:rsidR="00E5720A" w:rsidRPr="0040209D" w:rsidRDefault="00E5720A" w:rsidP="002D14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E5720A" w:rsidRDefault="00E5720A" w:rsidP="002D14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Г.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46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720A" w:rsidRPr="0040209D" w:rsidRDefault="00E5720A" w:rsidP="002D1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4" w:type="dxa"/>
          </w:tcPr>
          <w:p w:rsidR="00E5720A" w:rsidRPr="0040209D" w:rsidRDefault="00E5720A" w:rsidP="00E5720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720A" w:rsidRPr="008944ED" w:rsidRDefault="00E5720A" w:rsidP="00E5720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E5720A" w:rsidRDefault="00E5720A" w:rsidP="00E5720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А.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"29"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5720A" w:rsidRPr="0040209D" w:rsidRDefault="00E5720A" w:rsidP="002D1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4" w:type="dxa"/>
          </w:tcPr>
          <w:p w:rsidR="00E5720A" w:rsidRDefault="00E5720A" w:rsidP="002D14A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5720A" w:rsidRDefault="00E5720A" w:rsidP="002D14A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"30"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5720A" w:rsidRPr="0040209D" w:rsidRDefault="00E5720A" w:rsidP="002D1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 w:line="408" w:lineRule="auto"/>
        <w:ind w:left="120"/>
        <w:jc w:val="center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760B" w:rsidRPr="00C71795" w:rsidRDefault="00C7179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C717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C717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="00995D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21</w:t>
      </w:r>
      <w:r w:rsidRPr="00C717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04629)</w:t>
      </w:r>
    </w:p>
    <w:p w:rsidR="009C760B" w:rsidRPr="0052203D" w:rsidRDefault="003E1F05">
      <w:pPr>
        <w:spacing w:after="0" w:line="408" w:lineRule="auto"/>
        <w:ind w:left="120"/>
        <w:jc w:val="center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C760B" w:rsidRPr="0052203D" w:rsidRDefault="003E1F05">
      <w:pPr>
        <w:spacing w:after="0" w:line="408" w:lineRule="auto"/>
        <w:ind w:left="120"/>
        <w:jc w:val="center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Default="009C760B">
      <w:pPr>
        <w:spacing w:after="0"/>
        <w:ind w:left="120"/>
        <w:jc w:val="center"/>
        <w:rPr>
          <w:lang w:val="ru-RU"/>
        </w:rPr>
      </w:pPr>
    </w:p>
    <w:p w:rsidR="00C71795" w:rsidRPr="0052203D" w:rsidRDefault="00C71795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3E1F05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52203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3"/>
      <w:r w:rsidR="00995DE9">
        <w:rPr>
          <w:rFonts w:ascii="Times New Roman" w:hAnsi="Times New Roman"/>
          <w:b/>
          <w:color w:val="000000"/>
          <w:sz w:val="28"/>
          <w:lang w:val="ru-RU"/>
        </w:rPr>
        <w:t>Каргалы,</w:t>
      </w:r>
      <w:r w:rsidRPr="005220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52203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4B5B77" w:rsidRDefault="004B5B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8761431"/>
      <w:bookmarkEnd w:id="0"/>
    </w:p>
    <w:p w:rsidR="004B5B77" w:rsidRDefault="004B5B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C760B" w:rsidRDefault="003E1F0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C760B" w:rsidRPr="0052203D" w:rsidRDefault="003E1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C760B" w:rsidRPr="0052203D" w:rsidRDefault="003E1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C760B" w:rsidRPr="0052203D" w:rsidRDefault="003E1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5220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</w:t>
      </w:r>
      <w:r w:rsid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203D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</w:t>
      </w:r>
      <w:bookmarkEnd w:id="6"/>
      <w:r w:rsidR="0052203D">
        <w:rPr>
          <w:rFonts w:ascii="Times New Roman" w:hAnsi="Times New Roman"/>
          <w:color w:val="000000"/>
          <w:sz w:val="28"/>
          <w:lang w:val="ru-RU"/>
        </w:rPr>
        <w:t>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9C760B">
      <w:pPr>
        <w:rPr>
          <w:lang w:val="ru-RU"/>
        </w:rPr>
        <w:sectPr w:rsidR="009C760B" w:rsidRPr="0052203D" w:rsidSect="0052203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760B" w:rsidRPr="0052203D" w:rsidRDefault="003E1F05" w:rsidP="0052203D">
      <w:pPr>
        <w:spacing w:after="0" w:line="264" w:lineRule="auto"/>
        <w:ind w:left="120"/>
        <w:jc w:val="center"/>
        <w:rPr>
          <w:lang w:val="ru-RU"/>
        </w:rPr>
      </w:pPr>
      <w:bookmarkStart w:id="7" w:name="block-8761430"/>
      <w:bookmarkEnd w:id="5"/>
      <w:r w:rsidRPr="0052203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Рицовка. Изготовление объёмных изделий из развёрток. Преобразование развёрток несложных форм.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2203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>);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2203D">
        <w:rPr>
          <w:rFonts w:ascii="Times New Roman" w:hAnsi="Times New Roman"/>
          <w:color w:val="000000"/>
          <w:sz w:val="28"/>
          <w:lang w:val="ru-RU"/>
        </w:rPr>
        <w:t>: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9C760B">
      <w:pPr>
        <w:rPr>
          <w:lang w:val="ru-RU"/>
        </w:rPr>
        <w:sectPr w:rsidR="009C760B" w:rsidRPr="0052203D" w:rsidSect="0052203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760B" w:rsidRPr="0052203D" w:rsidRDefault="003E1F05" w:rsidP="0052203D">
      <w:pPr>
        <w:spacing w:after="0"/>
        <w:ind w:left="120"/>
        <w:jc w:val="center"/>
        <w:rPr>
          <w:b/>
          <w:lang w:val="ru-RU"/>
        </w:rPr>
      </w:pPr>
      <w:bookmarkStart w:id="8" w:name="block-8761432"/>
      <w:bookmarkEnd w:id="7"/>
      <w:r w:rsidRPr="005220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9C760B" w:rsidRPr="0052203D" w:rsidRDefault="003E1F05">
      <w:pPr>
        <w:spacing w:after="0"/>
        <w:ind w:left="120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760B" w:rsidRPr="0052203D" w:rsidRDefault="009C760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/>
        <w:ind w:left="120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</w:t>
      </w: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760B" w:rsidRPr="0052203D" w:rsidRDefault="009C760B">
      <w:pPr>
        <w:spacing w:after="0" w:line="257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57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760B" w:rsidRPr="0052203D" w:rsidRDefault="003E1F05">
      <w:pPr>
        <w:spacing w:after="0" w:line="257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C760B" w:rsidRPr="0052203D" w:rsidRDefault="009C760B">
      <w:pPr>
        <w:spacing w:after="0"/>
        <w:ind w:left="120"/>
        <w:jc w:val="both"/>
        <w:rPr>
          <w:lang w:val="ru-RU"/>
        </w:rPr>
      </w:pP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C760B" w:rsidRPr="0052203D" w:rsidRDefault="009C760B">
      <w:pPr>
        <w:spacing w:after="0"/>
        <w:ind w:left="120"/>
        <w:jc w:val="both"/>
        <w:rPr>
          <w:lang w:val="ru-RU"/>
        </w:rPr>
      </w:pP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C760B" w:rsidRPr="0052203D" w:rsidRDefault="009C760B">
      <w:pPr>
        <w:spacing w:after="0"/>
        <w:ind w:left="120"/>
        <w:jc w:val="both"/>
        <w:rPr>
          <w:lang w:val="ru-RU"/>
        </w:rPr>
      </w:pP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C760B" w:rsidRPr="0052203D" w:rsidRDefault="009C760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 w:rsidP="0052203D">
      <w:pPr>
        <w:spacing w:after="0"/>
        <w:ind w:left="120"/>
        <w:jc w:val="center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203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20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C760B" w:rsidRPr="0052203D" w:rsidRDefault="009C760B">
      <w:pPr>
        <w:spacing w:after="0"/>
        <w:ind w:left="120"/>
        <w:jc w:val="both"/>
        <w:rPr>
          <w:lang w:val="ru-RU"/>
        </w:rPr>
      </w:pPr>
    </w:p>
    <w:p w:rsidR="009C760B" w:rsidRPr="0052203D" w:rsidRDefault="009C760B">
      <w:pPr>
        <w:rPr>
          <w:lang w:val="ru-RU"/>
        </w:rPr>
        <w:sectPr w:rsidR="009C760B" w:rsidRPr="0052203D" w:rsidSect="0052203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760B" w:rsidRDefault="003E1F05" w:rsidP="0052203D">
      <w:pPr>
        <w:spacing w:after="0"/>
        <w:ind w:left="120"/>
        <w:jc w:val="center"/>
      </w:pPr>
      <w:bookmarkStart w:id="13" w:name="block-87614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69"/>
        <w:gridCol w:w="2153"/>
        <w:gridCol w:w="5335"/>
      </w:tblGrid>
      <w:tr w:rsidR="009C760B" w:rsidTr="0052203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3E1F05" w:rsidP="005220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/>
        </w:tc>
      </w:tr>
    </w:tbl>
    <w:p w:rsidR="009C760B" w:rsidRDefault="009C760B">
      <w:pPr>
        <w:sectPr w:rsidR="009C760B" w:rsidSect="0052203D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C760B" w:rsidRDefault="003E1F05" w:rsidP="0052203D">
      <w:pPr>
        <w:spacing w:after="0"/>
        <w:ind w:left="120"/>
        <w:jc w:val="center"/>
      </w:pPr>
      <w:bookmarkStart w:id="14" w:name="block-87614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1"/>
        <w:gridCol w:w="4430"/>
        <w:gridCol w:w="2489"/>
        <w:gridCol w:w="2443"/>
        <w:gridCol w:w="4625"/>
      </w:tblGrid>
      <w:tr w:rsidR="009C760B" w:rsidTr="0052203D">
        <w:trPr>
          <w:trHeight w:val="144"/>
          <w:tblCellSpacing w:w="20" w:type="nil"/>
        </w:trPr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4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Рицовка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/>
        </w:tc>
      </w:tr>
    </w:tbl>
    <w:p w:rsidR="009C760B" w:rsidRDefault="009C760B">
      <w:pPr>
        <w:sectPr w:rsidR="009C760B" w:rsidSect="0052203D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C760B" w:rsidRPr="0052203D" w:rsidRDefault="003E1F05">
      <w:pPr>
        <w:spacing w:after="0"/>
        <w:ind w:left="120"/>
        <w:rPr>
          <w:lang w:val="ru-RU"/>
        </w:rPr>
      </w:pPr>
      <w:bookmarkStart w:id="15" w:name="block-8761434"/>
      <w:bookmarkEnd w:id="14"/>
      <w:r w:rsidRPr="005220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760B" w:rsidRDefault="003E1F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52203D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bookmarkStart w:id="17" w:name="8f45a6c3-60ed-4cfd-a0a0-fe2670352bd5"/>
      <w:r w:rsidRPr="0052203D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Огерчук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Л.Ю., Общество с ограниченной ответственностью «Русское слово - учебник»</w:t>
      </w:r>
      <w:bookmarkEnd w:id="17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bookmarkStart w:id="18" w:name="0ffefc5c-f9fc-44a3-a446-5fc8622ad11a"/>
      <w:proofErr w:type="spellStart"/>
      <w:r w:rsidRPr="0052203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 xml:space="preserve"> Е.А., Зуева Т.П.,"Технология" Методические рекомендации 3 класс Акционерное общество «Издательство «Просвещение»</w:t>
      </w:r>
      <w:bookmarkEnd w:id="18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220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Pr="0052203D">
        <w:rPr>
          <w:sz w:val="28"/>
          <w:lang w:val="ru-RU"/>
        </w:rPr>
        <w:br/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20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Pr="0052203D">
        <w:rPr>
          <w:sz w:val="28"/>
          <w:lang w:val="ru-RU"/>
        </w:rPr>
        <w:br/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20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Pr="0052203D">
        <w:rPr>
          <w:sz w:val="28"/>
          <w:lang w:val="ru-RU"/>
        </w:rPr>
        <w:br/>
      </w:r>
      <w:bookmarkStart w:id="19" w:name="111db0ec-8c24-4b78-b09f-eef62a6c6ea2"/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20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20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End w:id="19"/>
    </w:p>
    <w:bookmarkEnd w:id="15"/>
    <w:p w:rsidR="003E1F05" w:rsidRPr="0052203D" w:rsidRDefault="003E1F05">
      <w:pPr>
        <w:rPr>
          <w:lang w:val="ru-RU"/>
        </w:rPr>
      </w:pPr>
    </w:p>
    <w:sectPr w:rsidR="003E1F05" w:rsidRPr="0052203D" w:rsidSect="0005260A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99E"/>
    <w:multiLevelType w:val="multilevel"/>
    <w:tmpl w:val="2A1CD7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60B"/>
    <w:rsid w:val="0005260A"/>
    <w:rsid w:val="003E1F05"/>
    <w:rsid w:val="004B5B77"/>
    <w:rsid w:val="004F0CD7"/>
    <w:rsid w:val="0052203D"/>
    <w:rsid w:val="0055272C"/>
    <w:rsid w:val="00771202"/>
    <w:rsid w:val="007A7F09"/>
    <w:rsid w:val="00995DE9"/>
    <w:rsid w:val="009C760B"/>
    <w:rsid w:val="00BE4CBC"/>
    <w:rsid w:val="00C71795"/>
    <w:rsid w:val="00D07C26"/>
    <w:rsid w:val="00D43C37"/>
    <w:rsid w:val="00D66614"/>
    <w:rsid w:val="00E5720A"/>
    <w:rsid w:val="00EE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76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7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3955</Words>
  <Characters>22546</Characters>
  <Application>Microsoft Office Word</Application>
  <DocSecurity>0</DocSecurity>
  <Lines>187</Lines>
  <Paragraphs>52</Paragraphs>
  <ScaleCrop>false</ScaleCrop>
  <Company/>
  <LinksUpToDate>false</LinksUpToDate>
  <CharactersWithSpaces>26449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 Windows</cp:lastModifiedBy>
  <cp:revision>11</cp:revision>
  <dcterms:created xsi:type="dcterms:W3CDTF">2023-10-13T05:52:00Z</dcterms:created>
  <dcterms:modified xsi:type="dcterms:W3CDTF">2023-10-25T10:33:00Z</dcterms:modified>
</cp:coreProperties>
</file>